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00" w:rsidRPr="00C47F00" w:rsidRDefault="00C47F00" w:rsidP="00C47F0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F00">
        <w:rPr>
          <w:rFonts w:ascii="Times New Roman" w:hAnsi="Times New Roman" w:cs="Times New Roman"/>
          <w:b/>
          <w:sz w:val="28"/>
          <w:szCs w:val="24"/>
        </w:rPr>
        <w:t>Повестка дня</w:t>
      </w:r>
    </w:p>
    <w:p w:rsidR="00C47F00" w:rsidRPr="00C47F00" w:rsidRDefault="00C47F00" w:rsidP="00C47F0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F00">
        <w:rPr>
          <w:rFonts w:ascii="Times New Roman" w:hAnsi="Times New Roman" w:cs="Times New Roman"/>
          <w:b/>
          <w:sz w:val="28"/>
          <w:szCs w:val="24"/>
        </w:rPr>
        <w:t>заседания Муниципального  Совета Октябрьского сельского поселения</w:t>
      </w:r>
    </w:p>
    <w:p w:rsidR="00C47F00" w:rsidRPr="00C47F00" w:rsidRDefault="00C47F00" w:rsidP="00C47F0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F00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0766F6">
        <w:rPr>
          <w:rFonts w:ascii="Times New Roman" w:hAnsi="Times New Roman" w:cs="Times New Roman"/>
          <w:b/>
          <w:sz w:val="28"/>
          <w:szCs w:val="24"/>
        </w:rPr>
        <w:t>26.12</w:t>
      </w:r>
      <w:r w:rsidR="005750B6">
        <w:rPr>
          <w:rFonts w:ascii="Times New Roman" w:hAnsi="Times New Roman" w:cs="Times New Roman"/>
          <w:b/>
          <w:sz w:val="28"/>
          <w:szCs w:val="24"/>
        </w:rPr>
        <w:t>.</w:t>
      </w:r>
      <w:r w:rsidRPr="00C47F00">
        <w:rPr>
          <w:rFonts w:ascii="Times New Roman" w:hAnsi="Times New Roman" w:cs="Times New Roman"/>
          <w:b/>
          <w:sz w:val="28"/>
          <w:szCs w:val="24"/>
        </w:rPr>
        <w:t xml:space="preserve">2016 в </w:t>
      </w:r>
      <w:r w:rsidR="00483AAE">
        <w:rPr>
          <w:rFonts w:ascii="Times New Roman" w:hAnsi="Times New Roman" w:cs="Times New Roman"/>
          <w:b/>
          <w:sz w:val="28"/>
          <w:szCs w:val="24"/>
        </w:rPr>
        <w:t>16</w:t>
      </w:r>
      <w:r w:rsidR="005750B6">
        <w:rPr>
          <w:rFonts w:ascii="Times New Roman" w:hAnsi="Times New Roman" w:cs="Times New Roman"/>
          <w:b/>
          <w:sz w:val="28"/>
          <w:szCs w:val="24"/>
        </w:rPr>
        <w:t xml:space="preserve">.00 </w:t>
      </w:r>
      <w:r w:rsidRPr="00C47F00">
        <w:rPr>
          <w:rFonts w:ascii="Times New Roman" w:hAnsi="Times New Roman" w:cs="Times New Roman"/>
          <w:b/>
          <w:sz w:val="28"/>
          <w:szCs w:val="24"/>
        </w:rPr>
        <w:t>ч.</w:t>
      </w:r>
    </w:p>
    <w:p w:rsidR="00C47F00" w:rsidRDefault="00C47F00" w:rsidP="00C47F0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7F00" w:rsidRDefault="00BF088D" w:rsidP="00BF088D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088D">
        <w:rPr>
          <w:rFonts w:ascii="Times New Roman" w:hAnsi="Times New Roman" w:cs="Times New Roman"/>
          <w:sz w:val="28"/>
          <w:szCs w:val="24"/>
        </w:rPr>
        <w:t>О внесении изменений в решение Муниципального Совета от 29.12.2015г. №65 «О местном бюджете на 2016 год  и на плановый  период 2017 и 2018 годов»</w:t>
      </w:r>
      <w:r w:rsidR="003B6376">
        <w:rPr>
          <w:rFonts w:ascii="Times New Roman" w:hAnsi="Times New Roman" w:cs="Times New Roman"/>
          <w:sz w:val="28"/>
          <w:szCs w:val="24"/>
        </w:rPr>
        <w:t xml:space="preserve"> (проект прилагается);</w:t>
      </w:r>
    </w:p>
    <w:p w:rsidR="000766F6" w:rsidRDefault="00E37156" w:rsidP="000766F6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7156">
        <w:rPr>
          <w:rFonts w:ascii="Times New Roman" w:hAnsi="Times New Roman" w:cs="Times New Roman"/>
          <w:sz w:val="28"/>
          <w:szCs w:val="24"/>
        </w:rPr>
        <w:t>Об утверждении перечня имущества</w:t>
      </w:r>
      <w:r w:rsidR="00CD0E5F" w:rsidRPr="00CD0E5F">
        <w:rPr>
          <w:rFonts w:ascii="Times New Roman" w:hAnsi="Times New Roman" w:cs="Times New Roman"/>
          <w:sz w:val="28"/>
          <w:szCs w:val="24"/>
        </w:rPr>
        <w:t xml:space="preserve"> </w:t>
      </w:r>
      <w:r w:rsidR="00CD0E5F" w:rsidRPr="00E37156">
        <w:rPr>
          <w:rFonts w:ascii="Times New Roman" w:hAnsi="Times New Roman" w:cs="Times New Roman"/>
          <w:sz w:val="28"/>
          <w:szCs w:val="24"/>
        </w:rPr>
        <w:t>Некоузского муниципального района</w:t>
      </w:r>
      <w:r w:rsidRPr="00E37156">
        <w:rPr>
          <w:rFonts w:ascii="Times New Roman" w:hAnsi="Times New Roman" w:cs="Times New Roman"/>
          <w:sz w:val="28"/>
          <w:szCs w:val="24"/>
        </w:rPr>
        <w:t xml:space="preserve">, подлежащего передаче в собственность </w:t>
      </w:r>
      <w:r w:rsidR="00CD0E5F" w:rsidRPr="00E37156">
        <w:rPr>
          <w:rFonts w:ascii="Times New Roman" w:hAnsi="Times New Roman" w:cs="Times New Roman"/>
          <w:sz w:val="28"/>
          <w:szCs w:val="24"/>
        </w:rPr>
        <w:t>Октябрьского сельского поселения</w:t>
      </w:r>
      <w:r w:rsidR="00CD0E5F">
        <w:rPr>
          <w:rFonts w:ascii="Times New Roman" w:hAnsi="Times New Roman" w:cs="Times New Roman"/>
          <w:sz w:val="28"/>
          <w:szCs w:val="24"/>
        </w:rPr>
        <w:t xml:space="preserve"> (проект прилагается);</w:t>
      </w:r>
    </w:p>
    <w:p w:rsidR="007F6CDB" w:rsidRDefault="000766F6" w:rsidP="009A6588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0766F6">
        <w:rPr>
          <w:rFonts w:ascii="Times New Roman" w:hAnsi="Times New Roman" w:cs="Times New Roman"/>
          <w:sz w:val="28"/>
          <w:szCs w:val="24"/>
        </w:rPr>
        <w:t>О местном  бюджете на 2017 год  и на плановый период 2018 и 2019 годов»</w:t>
      </w:r>
      <w:r w:rsidR="009A6588">
        <w:rPr>
          <w:rFonts w:ascii="Times New Roman" w:hAnsi="Times New Roman" w:cs="Times New Roman"/>
          <w:sz w:val="28"/>
          <w:szCs w:val="24"/>
        </w:rPr>
        <w:t>;</w:t>
      </w:r>
    </w:p>
    <w:p w:rsidR="009A6588" w:rsidRPr="000766F6" w:rsidRDefault="009A6588" w:rsidP="009A6588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A6588">
        <w:rPr>
          <w:rFonts w:ascii="Times New Roman" w:hAnsi="Times New Roman" w:cs="Times New Roman"/>
          <w:sz w:val="28"/>
          <w:szCs w:val="24"/>
        </w:rPr>
        <w:t>О плане работы Муниципального Совета Октябрьского сельского поселения на  2016 года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A36CF" w:rsidRDefault="00EA36CF" w:rsidP="00EA36CF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67F9" w:rsidRDefault="004767F9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D53C9" w:rsidRPr="00FD53C9" w:rsidRDefault="00EF2890" w:rsidP="00FD53C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28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ПРОЕКТ</w:t>
      </w:r>
    </w:p>
    <w:p w:rsidR="00FD53C9" w:rsidRPr="00FD53C9" w:rsidRDefault="00FD53C9" w:rsidP="00FD5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53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Муниципальный Совет Октябрьского сельского поселения</w:t>
      </w:r>
    </w:p>
    <w:p w:rsidR="00FD53C9" w:rsidRPr="00FD53C9" w:rsidRDefault="00FD53C9" w:rsidP="00FD53C9">
      <w:pPr>
        <w:pBdr>
          <w:bottom w:val="single" w:sz="12" w:space="1" w:color="auto"/>
        </w:pBd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53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Некоузского муниципального района Ярославской области</w:t>
      </w:r>
    </w:p>
    <w:p w:rsidR="00FD53C9" w:rsidRPr="00FD53C9" w:rsidRDefault="00FD53C9" w:rsidP="00FD53C9">
      <w:pPr>
        <w:tabs>
          <w:tab w:val="left" w:pos="1764"/>
        </w:tabs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FD53C9">
        <w:rPr>
          <w:rFonts w:ascii="Times New Roman" w:eastAsia="Calibri" w:hAnsi="Times New Roman" w:cs="Times New Roman"/>
          <w:lang w:eastAsia="en-US"/>
        </w:rPr>
        <w:tab/>
        <w:t>152700, п.Октябрь, ул.Транспортная, д.3 тел. 8(48547) 3-12-33</w:t>
      </w:r>
    </w:p>
    <w:p w:rsidR="00FD53C9" w:rsidRPr="00FD53C9" w:rsidRDefault="00FD53C9" w:rsidP="00FD53C9">
      <w:pPr>
        <w:tabs>
          <w:tab w:val="left" w:pos="3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Решение № </w:t>
      </w:r>
    </w:p>
    <w:p w:rsidR="00FD53C9" w:rsidRDefault="00FD53C9" w:rsidP="00FD53C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п.Октябрь                                                                                                    2016г.</w:t>
      </w:r>
    </w:p>
    <w:p w:rsidR="00FD53C9" w:rsidRPr="00FD53C9" w:rsidRDefault="00FD53C9" w:rsidP="00FD53C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D53C9" w:rsidRPr="00FD53C9" w:rsidRDefault="00FD53C9" w:rsidP="00FD5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«О внесении изменений в решение Муниципального Совета от 29.12.2015г. №65 «О местном бюджете на 2016 год  и на плановый  период 2017 и 2018 годов»»</w:t>
      </w:r>
    </w:p>
    <w:p w:rsidR="00FD53C9" w:rsidRPr="00FD53C9" w:rsidRDefault="00FD53C9" w:rsidP="00FD53C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D53C9" w:rsidRPr="00FD53C9" w:rsidRDefault="00FD53C9" w:rsidP="00FD53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Руководствуясь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Октябрьского сельского поселения, Муниципальный Совет Октябрьского  сельского поселения</w:t>
      </w:r>
    </w:p>
    <w:p w:rsidR="00FD53C9" w:rsidRPr="00FD53C9" w:rsidRDefault="00FD53C9" w:rsidP="00FD53C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РЕШИЛ:</w:t>
      </w:r>
    </w:p>
    <w:p w:rsidR="00FD53C9" w:rsidRPr="00FD53C9" w:rsidRDefault="00FD53C9" w:rsidP="00FD53C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1.Внести в решение Муниципального Совета Октябрьского сельского поселения от 29.12.2015 № 65 «О местном бюджете на 2016 год и плановый период 2017 и 2018 годов»  следующие изменения:</w:t>
      </w:r>
    </w:p>
    <w:p w:rsidR="00FD53C9" w:rsidRPr="00FD53C9" w:rsidRDefault="00FD53C9" w:rsidP="00FD53C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D53C9">
        <w:rPr>
          <w:rFonts w:ascii="Times New Roman" w:eastAsia="Calibri" w:hAnsi="Times New Roman" w:cs="Times New Roman"/>
          <w:sz w:val="26"/>
          <w:szCs w:val="26"/>
        </w:rPr>
        <w:t xml:space="preserve">1.1. Часть 1 статьи 1 изложить в следующей редакции: 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3C9">
        <w:rPr>
          <w:rFonts w:ascii="Times New Roman" w:eastAsia="Calibri" w:hAnsi="Times New Roman" w:cs="Times New Roman"/>
          <w:sz w:val="26"/>
          <w:szCs w:val="26"/>
        </w:rPr>
        <w:t>«1.Утвердить основные характеристики местного бюджета на 2016год: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3C9">
        <w:rPr>
          <w:rFonts w:ascii="Times New Roman" w:eastAsia="Calibri" w:hAnsi="Times New Roman" w:cs="Times New Roman"/>
          <w:sz w:val="26"/>
          <w:szCs w:val="26"/>
        </w:rPr>
        <w:t>1) прогнозируемый общий объем доходов местного бюджета в сумме 18 024 729,77рублей;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3C9">
        <w:rPr>
          <w:rFonts w:ascii="Times New Roman" w:eastAsia="Calibri" w:hAnsi="Times New Roman" w:cs="Times New Roman"/>
          <w:sz w:val="26"/>
          <w:szCs w:val="26"/>
        </w:rPr>
        <w:t>2) общий объем расходов местного бюджета в сумме  18 189 663,33 рублей;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3) дефицит местного бюджета в сумме 164 933,56 рублей.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Направить на погашение дефицита бюджета Октябрьского сельского поселения  в 2016 году поступления из источников внутреннего финансирования дефицита бюджета Октябрьского сельского поселения в сумме 164 933,56рублей.».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3C9">
        <w:rPr>
          <w:rFonts w:ascii="Times New Roman" w:eastAsia="Calibri" w:hAnsi="Times New Roman" w:cs="Times New Roman"/>
          <w:sz w:val="26"/>
          <w:szCs w:val="26"/>
        </w:rPr>
        <w:t>1.2. В статье 4: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53C9">
        <w:rPr>
          <w:rFonts w:ascii="Times New Roman" w:eastAsia="Calibri" w:hAnsi="Times New Roman" w:cs="Times New Roman"/>
          <w:sz w:val="26"/>
          <w:szCs w:val="26"/>
        </w:rPr>
        <w:t>1.2.1. в пункте 1 слова «приложениям 3, 3.1, 3.2, 3.3, 3.4 и 3,5» заменить словами «приложениям 3, 3.1, 3.2, 3.3, 3.4, 3.5 и 3,6»;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1.3. Приложение 1  изложить в редакции приложения 1 к настоящему решению.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1.4. Дополнить приложением 3.6 в редакции приложения 2 к настоящему решению.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1.5.</w:t>
      </w:r>
      <w:r w:rsidRPr="00FD53C9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 7  изложить в редакции приложения 3 к настоящему решению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с момента принятия.</w:t>
      </w: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D53C9" w:rsidRPr="00FD53C9" w:rsidRDefault="00FD53C9" w:rsidP="00FD5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D53C9" w:rsidRPr="00FD53C9" w:rsidRDefault="00FD53C9" w:rsidP="00FD53C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Глава Октябрьского</w:t>
      </w:r>
    </w:p>
    <w:p w:rsidR="00FD53C9" w:rsidRPr="00FD53C9" w:rsidRDefault="00FD53C9" w:rsidP="00FD53C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D53C9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                                                                 В.В. Солдатов</w:t>
      </w:r>
    </w:p>
    <w:p w:rsidR="00FD53C9" w:rsidRPr="00FD53C9" w:rsidRDefault="00FD53C9" w:rsidP="00FD53C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FD53C9">
        <w:rPr>
          <w:rFonts w:ascii="Times New Roman" w:eastAsia="Times New Roman" w:hAnsi="Times New Roman"/>
          <w:b/>
          <w:sz w:val="26"/>
          <w:szCs w:val="26"/>
          <w:lang w:eastAsia="ar-SA"/>
        </w:rPr>
        <w:br w:type="page"/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  <w:gridCol w:w="1640"/>
      </w:tblGrid>
      <w:tr w:rsidR="00FD53C9" w:rsidRPr="00FD53C9" w:rsidTr="00FD53C9">
        <w:trPr>
          <w:trHeight w:val="965"/>
          <w:jc w:val="center"/>
        </w:trPr>
        <w:tc>
          <w:tcPr>
            <w:tcW w:w="9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:D35"/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bookmarkEnd w:id="0"/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Муниципального Совета</w:t>
            </w:r>
          </w:p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26.12.2016г. №____ </w:t>
            </w:r>
          </w:p>
        </w:tc>
      </w:tr>
      <w:tr w:rsidR="00FD53C9" w:rsidRPr="00FD53C9" w:rsidTr="00FD53C9">
        <w:trPr>
          <w:trHeight w:val="1005"/>
          <w:jc w:val="center"/>
        </w:trPr>
        <w:tc>
          <w:tcPr>
            <w:tcW w:w="9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Прогнозируемые доходы  бюджета Октябрьского сельского поселения на 2016 год в соответствии с классификацией доходов бюджетов Российской Федерации</w:t>
            </w:r>
          </w:p>
        </w:tc>
      </w:tr>
      <w:tr w:rsidR="00FD53C9" w:rsidRPr="00FD53C9" w:rsidTr="00FD53C9">
        <w:trPr>
          <w:trHeight w:val="630"/>
          <w:jc w:val="center"/>
        </w:trPr>
        <w:tc>
          <w:tcPr>
            <w:tcW w:w="3256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40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              (руб.)</w:t>
            </w:r>
          </w:p>
        </w:tc>
      </w:tr>
      <w:tr w:rsidR="00FD53C9" w:rsidRPr="00FD53C9" w:rsidTr="00FD53C9">
        <w:trPr>
          <w:trHeight w:val="315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3 341 766,98</w:t>
            </w:r>
          </w:p>
        </w:tc>
      </w:tr>
      <w:tr w:rsidR="00FD53C9" w:rsidRPr="00FD53C9" w:rsidTr="00FD53C9">
        <w:trPr>
          <w:trHeight w:val="315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197 000,00</w:t>
            </w:r>
          </w:p>
        </w:tc>
      </w:tr>
      <w:tr w:rsidR="00FD53C9" w:rsidRPr="00FD53C9" w:rsidTr="00FD53C9">
        <w:trPr>
          <w:trHeight w:val="360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197 000,00</w:t>
            </w:r>
          </w:p>
        </w:tc>
      </w:tr>
      <w:tr w:rsidR="00FD53C9" w:rsidRPr="00FD53C9" w:rsidTr="00FD53C9">
        <w:trPr>
          <w:trHeight w:val="960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871 766,98</w:t>
            </w:r>
          </w:p>
        </w:tc>
      </w:tr>
      <w:tr w:rsidR="00FD53C9" w:rsidRPr="00FD53C9" w:rsidTr="00FD53C9">
        <w:trPr>
          <w:trHeight w:val="975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871 766,98</w:t>
            </w:r>
          </w:p>
        </w:tc>
      </w:tr>
      <w:tr w:rsidR="00FD53C9" w:rsidRPr="00FD53C9" w:rsidTr="00FD53C9">
        <w:trPr>
          <w:trHeight w:val="345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1 308 000,00</w:t>
            </w:r>
          </w:p>
        </w:tc>
      </w:tr>
      <w:tr w:rsidR="00FD53C9" w:rsidRPr="00FD53C9" w:rsidTr="00FD53C9">
        <w:trPr>
          <w:trHeight w:val="360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158 000,00</w:t>
            </w:r>
          </w:p>
        </w:tc>
      </w:tr>
      <w:tr w:rsidR="00FD53C9" w:rsidRPr="00FD53C9" w:rsidTr="00FD53C9">
        <w:trPr>
          <w:trHeight w:val="315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182 1 06 06000 10 0000 110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1 150 000,00</w:t>
            </w:r>
          </w:p>
        </w:tc>
      </w:tr>
      <w:tr w:rsidR="00FD53C9" w:rsidRPr="00FD53C9" w:rsidTr="00FD53C9">
        <w:trPr>
          <w:trHeight w:val="330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5 000,00</w:t>
            </w:r>
          </w:p>
        </w:tc>
      </w:tr>
      <w:tr w:rsidR="00FD53C9" w:rsidRPr="00FD53C9" w:rsidTr="00FD53C9">
        <w:trPr>
          <w:trHeight w:val="1920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614 1 08 040 20014 000110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FD53C9" w:rsidRPr="00FD53C9" w:rsidTr="00FD53C9">
        <w:trPr>
          <w:trHeight w:val="1005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960 000,00</w:t>
            </w:r>
          </w:p>
        </w:tc>
      </w:tr>
      <w:tr w:rsidR="00FD53C9" w:rsidRPr="00FD53C9" w:rsidTr="00FD53C9">
        <w:trPr>
          <w:trHeight w:val="1680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614 1 11 05035 10 0000 120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 за исключением имущества муниципальных бюджетных и автономных учреждений)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710 000,00</w:t>
            </w:r>
          </w:p>
        </w:tc>
      </w:tr>
      <w:tr w:rsidR="00FD53C9" w:rsidRPr="00FD53C9" w:rsidTr="00FD53C9">
        <w:trPr>
          <w:trHeight w:val="983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614 111 05075 10 0000 120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поселений(за исключением земельных участков)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FD53C9" w:rsidRPr="00FD53C9" w:rsidTr="00FD53C9">
        <w:trPr>
          <w:trHeight w:val="345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14 682 962,79</w:t>
            </w:r>
          </w:p>
        </w:tc>
      </w:tr>
      <w:tr w:rsidR="00FD53C9" w:rsidRPr="00FD53C9" w:rsidTr="00FD53C9">
        <w:trPr>
          <w:trHeight w:val="705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shd w:val="clear" w:color="000000" w:fill="FFFFFF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14 682 962,79</w:t>
            </w:r>
          </w:p>
        </w:tc>
      </w:tr>
      <w:tr w:rsidR="00FD53C9" w:rsidRPr="00FD53C9" w:rsidTr="00FD53C9">
        <w:trPr>
          <w:trHeight w:val="660"/>
          <w:jc w:val="center"/>
        </w:trPr>
        <w:tc>
          <w:tcPr>
            <w:tcW w:w="3256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614 2 02 01001 10 0000 151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9 404 740,00</w:t>
            </w:r>
          </w:p>
        </w:tc>
      </w:tr>
      <w:tr w:rsidR="00FD53C9" w:rsidRPr="00FD53C9" w:rsidTr="00FD53C9">
        <w:trPr>
          <w:trHeight w:val="990"/>
          <w:jc w:val="center"/>
        </w:trPr>
        <w:tc>
          <w:tcPr>
            <w:tcW w:w="3256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614  2 0203015 10 0000 151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на осуществление  первичного воинского учёта на территории, где отсутствуют военные комиссариаты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179 710,00</w:t>
            </w:r>
          </w:p>
        </w:tc>
      </w:tr>
      <w:tr w:rsidR="00FD53C9" w:rsidRPr="00FD53C9" w:rsidTr="00FD53C9">
        <w:trPr>
          <w:trHeight w:val="1620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614 20202041 10 0000 151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пользования, в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2 928 984,55</w:t>
            </w:r>
          </w:p>
        </w:tc>
      </w:tr>
      <w:tr w:rsidR="00FD53C9" w:rsidRPr="00FD53C9" w:rsidTr="00FD53C9">
        <w:trPr>
          <w:trHeight w:val="1932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614 20204014 10 0000 151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 соглашениями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FD53C9" w:rsidRPr="00FD53C9" w:rsidTr="00FD53C9">
        <w:trPr>
          <w:trHeight w:val="1932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614 20202079 10 0000 151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473 674,00</w:t>
            </w:r>
          </w:p>
        </w:tc>
      </w:tr>
      <w:tr w:rsidR="00FD53C9" w:rsidRPr="00FD53C9" w:rsidTr="00FD53C9">
        <w:trPr>
          <w:trHeight w:val="503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614 20202999 10 2024 151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1 124 300,00</w:t>
            </w:r>
          </w:p>
        </w:tc>
      </w:tr>
      <w:tr w:rsidR="00FD53C9" w:rsidRPr="00FD53C9" w:rsidTr="00FD53C9">
        <w:trPr>
          <w:trHeight w:val="623"/>
          <w:jc w:val="center"/>
        </w:trPr>
        <w:tc>
          <w:tcPr>
            <w:tcW w:w="3256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614 20202008 10 0000 151</w:t>
            </w:r>
          </w:p>
        </w:tc>
        <w:tc>
          <w:tcPr>
            <w:tcW w:w="4394" w:type="dxa"/>
            <w:shd w:val="clear" w:color="auto" w:fill="auto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98 997,36</w:t>
            </w:r>
          </w:p>
        </w:tc>
      </w:tr>
      <w:tr w:rsidR="00FD53C9" w:rsidRPr="00FD53C9" w:rsidTr="00FD53C9">
        <w:trPr>
          <w:trHeight w:val="1549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614 2 02 04999 10 4003 151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межбюджетные  трансферты, передаваемые  бюджетам сельских  поселений   (Межбюджетные трансферты на содействие решению вопросов местного значения по обращениям депутатов Ярославской областной Думы)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229 060,00</w:t>
            </w:r>
          </w:p>
        </w:tc>
      </w:tr>
      <w:tr w:rsidR="00FD53C9" w:rsidRPr="00FD53C9" w:rsidTr="00FD53C9">
        <w:trPr>
          <w:trHeight w:val="698"/>
          <w:jc w:val="center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3C9">
              <w:rPr>
                <w:rFonts w:ascii="Times New Roman" w:eastAsia="Times New Roman" w:hAnsi="Times New Roman" w:cs="Times New Roman"/>
              </w:rPr>
              <w:t xml:space="preserve">614 2 202051 10 0000 151 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116996,88</w:t>
            </w:r>
          </w:p>
        </w:tc>
      </w:tr>
      <w:tr w:rsidR="00FD53C9" w:rsidRPr="00FD53C9" w:rsidTr="00FD53C9">
        <w:trPr>
          <w:trHeight w:val="390"/>
          <w:jc w:val="center"/>
        </w:trPr>
        <w:tc>
          <w:tcPr>
            <w:tcW w:w="7650" w:type="dxa"/>
            <w:gridSpan w:val="2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18 024 729,77</w:t>
            </w:r>
          </w:p>
        </w:tc>
      </w:tr>
    </w:tbl>
    <w:p w:rsidR="00FD53C9" w:rsidRDefault="00FD53C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D53C9" w:rsidRDefault="00FD53C9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 w:type="page"/>
      </w:r>
    </w:p>
    <w:tbl>
      <w:tblPr>
        <w:tblW w:w="94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793"/>
        <w:gridCol w:w="1145"/>
        <w:gridCol w:w="1685"/>
      </w:tblGrid>
      <w:tr w:rsidR="00FD53C9" w:rsidRPr="00FD53C9" w:rsidTr="00FD53C9">
        <w:trPr>
          <w:trHeight w:val="1690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:J48"/>
            <w:bookmarkEnd w:id="1"/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26.12.2016г. № ____</w:t>
            </w:r>
          </w:p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3.6</w:t>
            </w:r>
          </w:p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29.12.2015г № 65</w:t>
            </w:r>
          </w:p>
        </w:tc>
      </w:tr>
      <w:tr w:rsidR="00FD53C9" w:rsidRPr="00FD53C9" w:rsidTr="00FD53C9">
        <w:trPr>
          <w:trHeight w:val="2749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расходов  бюджета Октябрьского сельского пос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D53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ления по целевым статьям (муниципальным  программам и непрограммным направлениям деятельности) и группам видов расходов классификации расходов бюджетов Российской Федерации на 2016 год, предусмотренных приложениями 3, 3.1, 3.2, 3.4 и 3.5 к решению Муниципального Совета Октябрьского сельского поселения "О местном бюджете на 2016 год и на плановый период 2017 и 2018 годов</w:t>
            </w:r>
            <w:r w:rsidRPr="00FD53C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D53C9" w:rsidRPr="00FD53C9" w:rsidTr="00FD53C9">
        <w:trPr>
          <w:trHeight w:val="623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                   (руб.)</w:t>
            </w:r>
          </w:p>
        </w:tc>
      </w:tr>
      <w:tr w:rsidR="00FD53C9" w:rsidRPr="00FD53C9" w:rsidTr="00FD53C9">
        <w:trPr>
          <w:trHeight w:val="1500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"Защита населения и территории Октябрьского сельского поселения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-92 000,00</w:t>
            </w:r>
          </w:p>
        </w:tc>
      </w:tr>
      <w:tr w:rsidR="00FD53C9" w:rsidRPr="00FD53C9" w:rsidTr="00FD53C9">
        <w:trPr>
          <w:trHeight w:val="1943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 программа   "Защита населения и территории Октябрьского сельского поселения от чрезвычайных  ситуаций, обеспечение пожарной безопасности  и безопасности людей на водных объектах 2014-2018г.г."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05.1.01.00000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-92 000,00</w:t>
            </w:r>
          </w:p>
        </w:tc>
      </w:tr>
      <w:tr w:rsidR="00FD53C9" w:rsidRPr="00FD53C9" w:rsidTr="00FD53C9">
        <w:trPr>
          <w:trHeight w:val="2989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 и безопасности людей на водных объектах на территории Октябрьского сельского поселения по программе  "Защита населения и территории Октябрьского сельского поселения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05.1.01.10080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-92 000,00</w:t>
            </w:r>
          </w:p>
        </w:tc>
      </w:tr>
      <w:tr w:rsidR="00FD53C9" w:rsidRPr="00FD53C9" w:rsidTr="00FD53C9">
        <w:trPr>
          <w:trHeight w:val="889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Октябрьского сельского поселения"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03.0.00.00000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FD53C9" w:rsidRPr="00FD53C9" w:rsidTr="00FD53C9">
        <w:trPr>
          <w:trHeight w:val="912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Муниципальная целевая программа "Благоустройство территории  Октябрьского сельского поселения на 2014-2018 г.г.»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03.2.00.00000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305 000,00</w:t>
            </w:r>
          </w:p>
        </w:tc>
      </w:tr>
      <w:tr w:rsidR="00FD53C9" w:rsidRPr="00FD53C9" w:rsidTr="00FD53C9">
        <w:trPr>
          <w:trHeight w:val="1489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 мероприятий  по уличному освещению на территории Октябрьского сельского поселения по программе  "Благоустройство территории  Октябрьского сельского поселения на 2014-2018 г.г.»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03.2.01.10030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-150 000,00</w:t>
            </w:r>
          </w:p>
        </w:tc>
      </w:tr>
      <w:tr w:rsidR="00FD53C9" w:rsidRPr="00FD53C9" w:rsidTr="00FD53C9">
        <w:trPr>
          <w:trHeight w:val="1369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 по благоустройству  территории Октябрьского сельского поселения по программе  "Благоустройство территории  Октябрьского сельского поселения на 2014-2018 г.г.»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03.2.02.10040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455 000,00</w:t>
            </w:r>
          </w:p>
        </w:tc>
      </w:tr>
      <w:tr w:rsidR="00FD53C9" w:rsidRPr="00FD53C9" w:rsidTr="00FD53C9">
        <w:trPr>
          <w:trHeight w:val="1463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«Капитальный ремонт многоквартирных домов и муниципального жилфонда в Октябрьском сельском поселении 2014-2018г.г.»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03.3.01.00000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-100 000,00</w:t>
            </w:r>
          </w:p>
        </w:tc>
      </w:tr>
      <w:tr w:rsidR="00FD53C9" w:rsidRPr="00FD53C9" w:rsidTr="00FD53C9">
        <w:trPr>
          <w:trHeight w:val="1943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ремонту муниципального жилого фонда в Октябрьском сельском поселении по программе   «Капитальный ремонт многоквартирных домов и муниципального жилфонда  Октябрьского сельского поселения»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03.3.01.10050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-121 000,00</w:t>
            </w:r>
          </w:p>
        </w:tc>
      </w:tr>
      <w:tr w:rsidR="00FD53C9" w:rsidRPr="00FD53C9" w:rsidTr="00FD53C9">
        <w:trPr>
          <w:trHeight w:val="1883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 за незаселенный жилой фонд  Октябрьского сельского поселения по программе "Капитальный ремонт многоквартирных домов и муниципального жилфонда  Октябрьского сельского поселения 2017-2019г.г."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03.3.01.10050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FD53C9" w:rsidRPr="00FD53C9" w:rsidTr="00FD53C9">
        <w:trPr>
          <w:trHeight w:val="1080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«Коммунальное хозяйство в Октябрьском сельском поселении на 2014-2018 г.г.»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03.1.01.00000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-105 000,00</w:t>
            </w:r>
          </w:p>
        </w:tc>
      </w:tr>
      <w:tr w:rsidR="00FD53C9" w:rsidRPr="00FD53C9" w:rsidTr="00FD53C9">
        <w:trPr>
          <w:trHeight w:val="1789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на территории Октябрьского сельского поселения по программе  «Коммунальное хозяйство в Октябрьском сельском поселении на 2014-2018г.г"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03.1.01.10030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-69 000,00</w:t>
            </w:r>
          </w:p>
        </w:tc>
      </w:tr>
      <w:tr w:rsidR="00FD53C9" w:rsidRPr="00FD53C9" w:rsidTr="00FD53C9">
        <w:trPr>
          <w:trHeight w:val="2172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покрытие убытков по услугам бань,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оказываемых населению в Октябрьском сельском поселении по программе «Коммунальное хозяйство в Октябрьском сельском поселении 2014-2018г.г.»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03.1.02.10030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-36 000,00</w:t>
            </w:r>
          </w:p>
        </w:tc>
      </w:tr>
      <w:tr w:rsidR="00FD53C9" w:rsidRPr="00FD53C9" w:rsidTr="00FD53C9">
        <w:trPr>
          <w:trHeight w:val="900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 программа  "Обеспечение доступным и комфортным жильем населения  Октябрьского сельского поселения"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02.0.00.00000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-201 002,64</w:t>
            </w:r>
          </w:p>
        </w:tc>
      </w:tr>
      <w:tr w:rsidR="00FD53C9" w:rsidRPr="00FD53C9" w:rsidTr="00FD53C9">
        <w:trPr>
          <w:trHeight w:val="1178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Муниципальная целевая программа "МЦП «Оказание поддержки молодым семьям в приобретении (строительстве) жилья» на 2012-2020г.г.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02.1.01.00000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-201 002,64</w:t>
            </w:r>
          </w:p>
        </w:tc>
      </w:tr>
      <w:tr w:rsidR="00FD53C9" w:rsidRPr="00FD53C9" w:rsidTr="00FD53C9">
        <w:trPr>
          <w:trHeight w:val="923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Мероприятия на реализацию программы  «Оказание поддержки молодым семьям в приобретении (строительстве) жилья» 2012-2020г.г.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02.1.01.S0020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-100 000,00</w:t>
            </w:r>
          </w:p>
        </w:tc>
      </w:tr>
      <w:tr w:rsidR="00FD53C9" w:rsidRPr="00FD53C9" w:rsidTr="00FD53C9">
        <w:trPr>
          <w:trHeight w:val="1092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Мероприятия на реализацию программы  «Оказание поддержки молодым семьям в приобретении (строительстве) жилья» 2012-2020г.г.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02.1.01.R0020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-101 002,64</w:t>
            </w:r>
          </w:p>
        </w:tc>
      </w:tr>
      <w:tr w:rsidR="00FD53C9" w:rsidRPr="00FD53C9" w:rsidTr="00FD53C9">
        <w:trPr>
          <w:trHeight w:val="840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"Эффективная власть   в Октябрьском сельском поселении"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08.0.00.00000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FD53C9" w:rsidRPr="00FD53C9" w:rsidTr="00FD53C9">
        <w:trPr>
          <w:trHeight w:val="912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Муниципальная целевая программа «Развитие органов местного самоуправления на территории Октябрьского сельского поселения на 2014-2018г.г.»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08.1.01.00000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5000,00</w:t>
            </w:r>
          </w:p>
        </w:tc>
      </w:tr>
      <w:tr w:rsidR="00FD53C9" w:rsidRPr="00FD53C9" w:rsidTr="00FD53C9">
        <w:trPr>
          <w:trHeight w:val="1212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программе « Развитие органов местного самоуправления на территории Октябрьского сельского поселения на 2014-2018г.г.»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08.1.01.10110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5000,00</w:t>
            </w:r>
          </w:p>
        </w:tc>
      </w:tr>
      <w:tr w:rsidR="00FD53C9" w:rsidRPr="00FD53C9" w:rsidTr="00FD53C9">
        <w:trPr>
          <w:trHeight w:val="780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"Информатизация Октябрьского сельского поселения"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10.0.00.00000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D53C9" w:rsidRPr="00FD53C9" w:rsidTr="00FD53C9">
        <w:trPr>
          <w:trHeight w:val="780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Муниципальная целевая программа "Информатизация Октябрьского сельского поселения на 2014-2018г.г."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10.1.01.00000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</w:tr>
      <w:tr w:rsidR="00FD53C9" w:rsidRPr="00FD53C9" w:rsidTr="00FD53C9">
        <w:trPr>
          <w:trHeight w:val="780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Мероприятия по сопровождению программного обеспечения и обслуживанию сайта Октябрьского сельского поселения по программе "Информатизация Октябрьского сельского поселения на 2014-2018г.г."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10.1.01.10160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</w:tr>
      <w:tr w:rsidR="00FD53C9" w:rsidRPr="00FD53C9" w:rsidTr="00FD53C9">
        <w:trPr>
          <w:trHeight w:val="818"/>
        </w:trPr>
        <w:tc>
          <w:tcPr>
            <w:tcW w:w="4860" w:type="dxa"/>
            <w:shd w:val="clear" w:color="auto" w:fill="auto"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Приобретение и техническое обслуживание оргтехники Октябрьского сельского поселения по программе "Информатизация Октябрьского сельского поселения на 2014-2018г.г."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10.1.03.10160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-12000,00</w:t>
            </w:r>
          </w:p>
        </w:tc>
      </w:tr>
      <w:tr w:rsidR="00FD53C9" w:rsidRPr="00FD53C9" w:rsidTr="00FD53C9">
        <w:trPr>
          <w:trHeight w:val="432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-50 000,00</w:t>
            </w:r>
          </w:p>
        </w:tc>
      </w:tr>
      <w:tr w:rsidR="00FD53C9" w:rsidRPr="00FD53C9" w:rsidTr="00FD53C9">
        <w:trPr>
          <w:trHeight w:val="1043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20.0.00.51180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FD53C9" w:rsidRPr="00FD53C9" w:rsidTr="00FD53C9">
        <w:trPr>
          <w:trHeight w:val="1572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20.0.00.51180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935,60</w:t>
            </w:r>
          </w:p>
        </w:tc>
      </w:tr>
      <w:tr w:rsidR="00FD53C9" w:rsidRPr="00FD53C9" w:rsidTr="00FD53C9">
        <w:trPr>
          <w:trHeight w:val="683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работ и услуг для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20.0.00.51180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-935,60</w:t>
            </w:r>
          </w:p>
        </w:tc>
      </w:tr>
      <w:tr w:rsidR="00FD53C9" w:rsidRPr="00FD53C9" w:rsidTr="00FD53C9">
        <w:trPr>
          <w:trHeight w:val="432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Глава органов местного самоуправления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20.0.00.20020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12 629,40</w:t>
            </w:r>
          </w:p>
        </w:tc>
      </w:tr>
      <w:tr w:rsidR="00FD53C9" w:rsidRPr="00FD53C9" w:rsidTr="00FD53C9">
        <w:trPr>
          <w:trHeight w:val="1380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государственными (муниципаль</w:t>
            </w: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ными)органами, казенными учреждениями,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20.0.00.20020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12 629,40</w:t>
            </w:r>
          </w:p>
        </w:tc>
      </w:tr>
      <w:tr w:rsidR="00FD53C9" w:rsidRPr="00FD53C9" w:rsidTr="00FD53C9">
        <w:trPr>
          <w:trHeight w:val="432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-12 629,40</w:t>
            </w:r>
          </w:p>
        </w:tc>
      </w:tr>
      <w:tr w:rsidR="00FD53C9" w:rsidRPr="00FD53C9" w:rsidTr="00FD53C9">
        <w:trPr>
          <w:trHeight w:val="1429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20.0.00.20030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-12 509,79</w:t>
            </w:r>
          </w:p>
        </w:tc>
      </w:tr>
      <w:tr w:rsidR="00FD53C9" w:rsidRPr="00FD53C9" w:rsidTr="00FD53C9">
        <w:trPr>
          <w:trHeight w:val="638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Закупка товаров,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работ и услуг для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20.0.00.20030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-98,10</w:t>
            </w:r>
          </w:p>
        </w:tc>
      </w:tr>
      <w:tr w:rsidR="00FD53C9" w:rsidRPr="00FD53C9" w:rsidTr="00FD53C9">
        <w:trPr>
          <w:trHeight w:val="443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Иные межбюджетные ассигнования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20.0.00.20030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-21,51</w:t>
            </w:r>
          </w:p>
        </w:tc>
      </w:tr>
      <w:tr w:rsidR="00FD53C9" w:rsidRPr="00FD53C9" w:rsidTr="00FD53C9">
        <w:trPr>
          <w:trHeight w:val="458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Резервный фонд местной администрации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20.0.00.20040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-25 000,00</w:t>
            </w:r>
          </w:p>
        </w:tc>
      </w:tr>
      <w:tr w:rsidR="00FD53C9" w:rsidRPr="00FD53C9" w:rsidTr="00FD53C9">
        <w:trPr>
          <w:trHeight w:val="443"/>
        </w:trPr>
        <w:tc>
          <w:tcPr>
            <w:tcW w:w="4860" w:type="dxa"/>
            <w:shd w:val="clear" w:color="auto" w:fill="auto"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Содержание имущества казны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53C9">
              <w:rPr>
                <w:rFonts w:ascii="Times New Roman" w:eastAsia="Times New Roman" w:hAnsi="Times New Roman" w:cs="Times New Roman"/>
                <w:color w:val="000000"/>
              </w:rPr>
              <w:t>20.0.00.20050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-25 000,00</w:t>
            </w:r>
          </w:p>
        </w:tc>
      </w:tr>
      <w:tr w:rsidR="00FD53C9" w:rsidRPr="00FD53C9" w:rsidTr="00FD53C9">
        <w:trPr>
          <w:trHeight w:val="315"/>
        </w:trPr>
        <w:tc>
          <w:tcPr>
            <w:tcW w:w="4860" w:type="dxa"/>
            <w:shd w:val="clear" w:color="auto" w:fill="auto"/>
            <w:noWrap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FD53C9" w:rsidRPr="00FD53C9" w:rsidRDefault="00FD53C9" w:rsidP="00FD5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-238 002,64</w:t>
            </w:r>
          </w:p>
        </w:tc>
      </w:tr>
    </w:tbl>
    <w:p w:rsidR="00FD53C9" w:rsidRDefault="00FD53C9" w:rsidP="00FD53C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3C9" w:rsidRDefault="00FD53C9" w:rsidP="00FD53C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3C9" w:rsidRPr="00FD53C9" w:rsidRDefault="00FD53C9" w:rsidP="00FD53C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3C9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FD53C9" w:rsidRPr="00FD53C9" w:rsidRDefault="00FD53C9" w:rsidP="00FD53C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3C9">
        <w:rPr>
          <w:rFonts w:ascii="Times New Roman" w:eastAsia="Times New Roman" w:hAnsi="Times New Roman" w:cs="Times New Roman"/>
          <w:sz w:val="24"/>
          <w:szCs w:val="24"/>
        </w:rPr>
        <w:t>к решению Муниципального Совета</w:t>
      </w:r>
    </w:p>
    <w:p w:rsidR="00FD53C9" w:rsidRPr="00FD53C9" w:rsidRDefault="00FD53C9" w:rsidP="00FD53C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3C9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</w:p>
    <w:p w:rsidR="00FD53C9" w:rsidRPr="00FD53C9" w:rsidRDefault="00FD53C9" w:rsidP="00FD53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3C9" w:rsidRPr="00FD53C9" w:rsidRDefault="00FD53C9" w:rsidP="00FD53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3C9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FD53C9" w:rsidRPr="00FD53C9" w:rsidRDefault="00FD53C9" w:rsidP="00FD53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3C9">
        <w:rPr>
          <w:rFonts w:ascii="Times New Roman" w:eastAsia="Times New Roman" w:hAnsi="Times New Roman" w:cs="Times New Roman"/>
          <w:b/>
          <w:sz w:val="28"/>
          <w:szCs w:val="28"/>
        </w:rPr>
        <w:t>Октябрьского сельского поселения</w:t>
      </w:r>
    </w:p>
    <w:p w:rsidR="00FD53C9" w:rsidRPr="00FD53C9" w:rsidRDefault="00FD53C9" w:rsidP="00FD53C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53C9">
        <w:rPr>
          <w:rFonts w:ascii="Times New Roman" w:eastAsia="Times New Roman" w:hAnsi="Times New Roman" w:cs="Times New Roman"/>
          <w:b/>
          <w:sz w:val="28"/>
          <w:szCs w:val="28"/>
        </w:rPr>
        <w:t>на 2016 год</w:t>
      </w:r>
    </w:p>
    <w:p w:rsidR="00FD53C9" w:rsidRPr="00FD53C9" w:rsidRDefault="00FD53C9" w:rsidP="00FD53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4050"/>
        <w:gridCol w:w="2967"/>
      </w:tblGrid>
      <w:tr w:rsidR="00FD53C9" w:rsidRPr="00FD53C9" w:rsidTr="00FD53C9">
        <w:trPr>
          <w:trHeight w:val="43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FD53C9" w:rsidRPr="00FD53C9" w:rsidTr="00FD53C9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614 01 05 00 00 00 0000 000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164 933,56</w:t>
            </w:r>
          </w:p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3C9" w:rsidRPr="00FD53C9" w:rsidTr="00FD53C9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614 01 05 02 01 10 0000 510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18 024 729,77</w:t>
            </w:r>
          </w:p>
        </w:tc>
      </w:tr>
      <w:tr w:rsidR="00FD53C9" w:rsidRPr="00FD53C9" w:rsidTr="00FD53C9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614 01 05 02 01 10 0000 610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  <w:tab w:val="left" w:pos="2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sz w:val="24"/>
                <w:szCs w:val="24"/>
              </w:rPr>
              <w:t>18 189 663,33</w:t>
            </w:r>
          </w:p>
        </w:tc>
      </w:tr>
      <w:tr w:rsidR="00FD53C9" w:rsidRPr="00FD53C9" w:rsidTr="00FD53C9">
        <w:trPr>
          <w:trHeight w:val="20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C9" w:rsidRPr="00FD53C9" w:rsidRDefault="00FD53C9" w:rsidP="00FD53C9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164 933,56</w:t>
            </w:r>
          </w:p>
        </w:tc>
      </w:tr>
    </w:tbl>
    <w:p w:rsidR="00E577CD" w:rsidRDefault="00E577CD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577CD" w:rsidRDefault="00E577CD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577CD" w:rsidRDefault="00E577CD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577CD" w:rsidRDefault="00E577CD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577CD" w:rsidRDefault="00E577CD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577CD" w:rsidRDefault="00E577CD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577CD" w:rsidRDefault="00E577CD" w:rsidP="009A6588">
      <w:pPr>
        <w:sectPr w:rsidR="00E57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413"/>
        <w:gridCol w:w="1417"/>
        <w:gridCol w:w="1276"/>
        <w:gridCol w:w="8363"/>
      </w:tblGrid>
      <w:tr w:rsidR="00E577CD" w:rsidTr="009A6588">
        <w:trPr>
          <w:jc w:val="center"/>
        </w:trPr>
        <w:tc>
          <w:tcPr>
            <w:tcW w:w="15349" w:type="dxa"/>
            <w:gridSpan w:val="6"/>
            <w:shd w:val="clear" w:color="auto" w:fill="auto"/>
          </w:tcPr>
          <w:p w:rsidR="00E577CD" w:rsidRPr="00F44FA8" w:rsidRDefault="00E577CD" w:rsidP="00E577CD">
            <w:pPr>
              <w:tabs>
                <w:tab w:val="left" w:pos="5820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Пояснения к проекту решения о внесении изменений в решение о местном бюджете на 2016 г. </w:t>
            </w:r>
          </w:p>
        </w:tc>
      </w:tr>
      <w:tr w:rsidR="00E577CD" w:rsidTr="00E577CD">
        <w:trPr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Остаток на 01.01.2016</w:t>
            </w:r>
          </w:p>
          <w:p w:rsidR="00E577CD" w:rsidRPr="00F44FA8" w:rsidRDefault="00E577CD" w:rsidP="00E57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236 682,83</w:t>
            </w:r>
          </w:p>
        </w:tc>
        <w:tc>
          <w:tcPr>
            <w:tcW w:w="1413" w:type="dxa"/>
            <w:shd w:val="clear" w:color="auto" w:fill="auto"/>
          </w:tcPr>
          <w:p w:rsidR="00E577CD" w:rsidRPr="00F44FA8" w:rsidRDefault="00E577CD" w:rsidP="00E57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Доходы (увеличение+; уменьшение -) руб.</w:t>
            </w:r>
          </w:p>
        </w:tc>
        <w:tc>
          <w:tcPr>
            <w:tcW w:w="1417" w:type="dxa"/>
          </w:tcPr>
          <w:p w:rsidR="00E577CD" w:rsidRPr="00F44FA8" w:rsidRDefault="00E577CD" w:rsidP="00E57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Расходы (увеличение+; уменьшение -) руб.</w:t>
            </w:r>
          </w:p>
        </w:tc>
        <w:tc>
          <w:tcPr>
            <w:tcW w:w="1276" w:type="dxa"/>
            <w:shd w:val="clear" w:color="auto" w:fill="auto"/>
          </w:tcPr>
          <w:p w:rsidR="00E577CD" w:rsidRPr="00F44FA8" w:rsidRDefault="00E577CD" w:rsidP="00E577CD">
            <w:pPr>
              <w:spacing w:after="0" w:line="240" w:lineRule="auto"/>
              <w:jc w:val="center"/>
              <w:rPr>
                <w:b/>
              </w:rPr>
            </w:pPr>
            <w:r w:rsidRPr="00F44FA8">
              <w:rPr>
                <w:b/>
              </w:rPr>
              <w:t>Перераспределение</w:t>
            </w:r>
          </w:p>
        </w:tc>
        <w:tc>
          <w:tcPr>
            <w:tcW w:w="8363" w:type="dxa"/>
            <w:shd w:val="clear" w:color="auto" w:fill="auto"/>
          </w:tcPr>
          <w:p w:rsidR="00E577CD" w:rsidRPr="00F44FA8" w:rsidRDefault="00E577CD" w:rsidP="00E57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E577CD" w:rsidRPr="00F44FA8" w:rsidRDefault="00E577CD" w:rsidP="00E577CD">
            <w:pPr>
              <w:spacing w:after="0" w:line="240" w:lineRule="auto"/>
              <w:jc w:val="center"/>
              <w:rPr>
                <w:b/>
              </w:rPr>
            </w:pPr>
          </w:p>
          <w:p w:rsidR="00E577CD" w:rsidRPr="00F44FA8" w:rsidRDefault="00E577CD" w:rsidP="00E577CD">
            <w:pPr>
              <w:spacing w:after="0" w:line="240" w:lineRule="auto"/>
              <w:jc w:val="center"/>
              <w:rPr>
                <w:b/>
              </w:rPr>
            </w:pPr>
          </w:p>
          <w:p w:rsidR="00E577CD" w:rsidRPr="00F44FA8" w:rsidRDefault="00E577CD" w:rsidP="00E577CD">
            <w:pPr>
              <w:spacing w:after="0" w:line="240" w:lineRule="auto"/>
              <w:jc w:val="center"/>
              <w:rPr>
                <w:b/>
              </w:rPr>
            </w:pPr>
          </w:p>
          <w:p w:rsidR="00E577CD" w:rsidRPr="00F44FA8" w:rsidRDefault="00E577CD" w:rsidP="00E577CD">
            <w:pPr>
              <w:tabs>
                <w:tab w:val="left" w:pos="582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Было, руб.</w:t>
            </w:r>
          </w:p>
        </w:tc>
        <w:tc>
          <w:tcPr>
            <w:tcW w:w="1800" w:type="dxa"/>
            <w:shd w:val="clear" w:color="auto" w:fill="auto"/>
          </w:tcPr>
          <w:p w:rsidR="00E577CD" w:rsidRPr="006C7CDF" w:rsidRDefault="00E577CD" w:rsidP="00E577CD">
            <w:pPr>
              <w:spacing w:after="0" w:line="240" w:lineRule="auto"/>
            </w:pPr>
            <w:r>
              <w:t>2016г.  Доходы- 18 262 732,41</w:t>
            </w:r>
          </w:p>
          <w:p w:rsidR="00E577CD" w:rsidRPr="00F44FA8" w:rsidRDefault="00E577CD" w:rsidP="00E577CD">
            <w:pPr>
              <w:spacing w:after="0" w:line="240" w:lineRule="auto"/>
              <w:rPr>
                <w:b/>
              </w:rPr>
            </w:pPr>
            <w:r>
              <w:t>Расходы – 18 427 665,97</w:t>
            </w: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+30 000,00</w:t>
            </w: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  <w:r>
              <w:t>+30 000,00</w:t>
            </w: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+30 000,00 увеличение доходов  по налогу на имущество физических лиц.</w:t>
            </w:r>
          </w:p>
          <w:p w:rsidR="00E577CD" w:rsidRDefault="00E577CD" w:rsidP="00E577CD">
            <w:pPr>
              <w:spacing w:after="0" w:line="240" w:lineRule="auto"/>
            </w:pPr>
            <w:r>
              <w:t>+25 000, увеличение расходов по программе «Благоустройство территории Октябрьского сельского поселения» на приобретение контейнерных площадок</w:t>
            </w:r>
          </w:p>
          <w:p w:rsidR="00E577CD" w:rsidRDefault="00E577CD" w:rsidP="00E577CD">
            <w:pPr>
              <w:spacing w:after="0" w:line="240" w:lineRule="auto"/>
            </w:pPr>
            <w:r>
              <w:t>+ 5 000,00 увеличение расходов по программе «Развитие органов местного самоуправления на территории Октябрьского сельского поселения на 2014-2018г»  газета</w:t>
            </w: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-214 000,00</w:t>
            </w: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  <w:r>
              <w:t>-214 000,00</w:t>
            </w: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- 214 000,00 уменьшение доходов от земельного налога.</w:t>
            </w:r>
          </w:p>
          <w:p w:rsidR="00E577CD" w:rsidRDefault="00E577CD" w:rsidP="00E577CD">
            <w:pPr>
              <w:spacing w:after="0" w:line="240" w:lineRule="auto"/>
            </w:pPr>
            <w:r>
              <w:t>-25 000,00 уменьшение расходов по резервному фонду</w:t>
            </w:r>
          </w:p>
          <w:p w:rsidR="00E577CD" w:rsidRDefault="00E577CD" w:rsidP="00E577CD">
            <w:pPr>
              <w:spacing w:after="0" w:line="240" w:lineRule="auto"/>
            </w:pPr>
            <w:r>
              <w:t>-25 000,00 уменьшение расходов на содержание имущества казны</w:t>
            </w:r>
          </w:p>
          <w:p w:rsidR="00E577CD" w:rsidRDefault="00E577CD" w:rsidP="00E577CD">
            <w:pPr>
              <w:spacing w:after="0" w:line="240" w:lineRule="auto"/>
            </w:pPr>
            <w:r>
              <w:t>-150 000,00 уменьшение расходов по программе «Благоустройство территории Октябрьского сельского поселения» уличное освещение</w:t>
            </w:r>
          </w:p>
          <w:p w:rsidR="00E577CD" w:rsidRDefault="00E577CD" w:rsidP="00E577CD">
            <w:pPr>
              <w:spacing w:after="0" w:line="240" w:lineRule="auto"/>
            </w:pPr>
            <w:r>
              <w:t xml:space="preserve">-14 000,00 уменьшение расходов по программе </w:t>
            </w:r>
            <w:r w:rsidRPr="006F6E37">
              <w:t>«Коммунальное хозяйство в Октябрьском сельском поселении 2014-2018г.г.»</w:t>
            </w:r>
            <w:r>
              <w:t xml:space="preserve"> уменьшение расходов на покрытие убытков бань</w:t>
            </w: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-1000,00</w:t>
            </w: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  <w:r>
              <w:t>-1000,00</w:t>
            </w: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- 1 000,00 уменьшение доходов от госпошлины</w:t>
            </w:r>
          </w:p>
          <w:p w:rsidR="00E577CD" w:rsidRDefault="00E577CD" w:rsidP="00E577CD">
            <w:pPr>
              <w:spacing w:after="0" w:line="240" w:lineRule="auto"/>
            </w:pPr>
            <w:r>
              <w:t xml:space="preserve">-1 000,00 уменьшение расходов по программе </w:t>
            </w:r>
            <w:r w:rsidRPr="006F6E37">
              <w:t>«Коммунальное хозяйство в Октябрьском сельском поселении 2014-2018г.г.»</w:t>
            </w:r>
            <w:r>
              <w:t xml:space="preserve"> уменьшение расходов на покрытие убытков бань  </w:t>
            </w: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+48 000,00</w:t>
            </w: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  <w:r>
              <w:t>+48 000,00</w:t>
            </w: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+48 000,00 увеличение доходов  от сдачи в аренду имущества</w:t>
            </w:r>
          </w:p>
          <w:p w:rsidR="00E577CD" w:rsidRDefault="00E577CD" w:rsidP="00E577CD">
            <w:pPr>
              <w:spacing w:after="0" w:line="240" w:lineRule="auto"/>
            </w:pPr>
            <w:r>
              <w:t>+48 000,00 увеличение расходов по программе «Благоустройство территории Октябрьского сельского поселения» на приобретение контейнерных площадок</w:t>
            </w: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-101 002,64</w:t>
            </w: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  <w:r>
              <w:t>- 101 002,64</w:t>
            </w: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- 101 002,64 уменьшение  субсидии бюджетам сельских  поселений на обеспечение  жильем молодых семей</w:t>
            </w:r>
          </w:p>
          <w:p w:rsidR="00E577CD" w:rsidRDefault="00E577CD" w:rsidP="00E577CD">
            <w:pPr>
              <w:spacing w:after="0" w:line="240" w:lineRule="auto"/>
            </w:pPr>
            <w:r>
              <w:t xml:space="preserve">-101 002,64 уменьшение расходов по программе </w:t>
            </w:r>
            <w:r w:rsidRPr="00861C11">
              <w:t>МЦП «Оказание поддержки молодым семьям в приобретении (строительстве) жилья» на 2012-2020г.г.</w:t>
            </w: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 xml:space="preserve">-12 000,00 уменьшение расходов по программе </w:t>
            </w:r>
            <w:r w:rsidRPr="006F14FB">
              <w:t>"Информатизация Октябрьского сельского поселения на 2014-2018г.г."</w:t>
            </w:r>
            <w:r>
              <w:t xml:space="preserve"> п</w:t>
            </w:r>
            <w:r w:rsidRPr="006F14FB">
              <w:t>риобретение и техническое обслуживание оргтехники</w:t>
            </w:r>
          </w:p>
          <w:p w:rsidR="00E577CD" w:rsidRDefault="00E577CD" w:rsidP="00E577CD">
            <w:pPr>
              <w:spacing w:after="0" w:line="240" w:lineRule="auto"/>
            </w:pPr>
            <w:r>
              <w:t xml:space="preserve">+12 000,00 увеличение расходов по программе </w:t>
            </w:r>
            <w:r w:rsidRPr="006F14FB">
              <w:t>"Информатизация Октябрьского сельского поселения на 2014-2018г.г."</w:t>
            </w:r>
            <w:r>
              <w:t xml:space="preserve"> м</w:t>
            </w:r>
            <w:r w:rsidRPr="006F14FB">
              <w:t>ероприятия по сопровождению программного обеспечения</w:t>
            </w:r>
          </w:p>
          <w:p w:rsidR="00E577CD" w:rsidRDefault="00E577CD" w:rsidP="00E577CD">
            <w:pPr>
              <w:spacing w:after="0" w:line="240" w:lineRule="auto"/>
            </w:pP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 xml:space="preserve">-92 000,00 уменьшение расходов по программе </w:t>
            </w:r>
            <w:r w:rsidRPr="006F14FB">
              <w:t>"Защита населения и территории Октябрьского сельского поселения от чрезвычайных  ситуаций, обеспечение пожарной безопасности  и безопасности людей на водных объектах 2014-2018г.г."</w:t>
            </w:r>
          </w:p>
          <w:p w:rsidR="00E577CD" w:rsidRDefault="00E577CD" w:rsidP="00E577CD">
            <w:pPr>
              <w:spacing w:after="0" w:line="240" w:lineRule="auto"/>
            </w:pPr>
            <w:r>
              <w:t>+92 000,00 увеличение расходов по программе «Благоустройство территории Октябрьского сельского поселения» межевание территории</w:t>
            </w: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 xml:space="preserve">-21 000,00 уменьшение расходов по программе </w:t>
            </w:r>
            <w:r w:rsidRPr="006F14FB">
              <w:t>«Капитальный ремонт многоквартирных домов и муниципального жилфонда в Октябрьском сельском поселении 2014-2018г.г.»</w:t>
            </w:r>
          </w:p>
          <w:p w:rsidR="00E577CD" w:rsidRDefault="00E577CD" w:rsidP="00E577CD">
            <w:pPr>
              <w:spacing w:after="0" w:line="240" w:lineRule="auto"/>
            </w:pPr>
            <w:r>
              <w:t xml:space="preserve">+21 000,00 увеличение расходов по программе </w:t>
            </w:r>
            <w:r w:rsidRPr="006F14FB">
              <w:t>«Капитальный ремонт многоквартирных домов и муниципального жилфонда в Октябрьском сельском поселении 2014-2018г.г.»</w:t>
            </w:r>
            <w:r>
              <w:t xml:space="preserve"> оплата за отопление незаселённого жилья</w:t>
            </w: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 xml:space="preserve">-69 000,00 уменьшение расходов по программе </w:t>
            </w:r>
            <w:r w:rsidRPr="006F6E37">
              <w:t>«Коммунальное хозяйство в Октябрьском сельском поселении 2014-2018г.г.»</w:t>
            </w:r>
          </w:p>
          <w:p w:rsidR="00E577CD" w:rsidRDefault="00E577CD" w:rsidP="00E577CD">
            <w:pPr>
              <w:spacing w:after="0" w:line="240" w:lineRule="auto"/>
            </w:pPr>
            <w:r>
              <w:t xml:space="preserve">+69 000,00 увеличение расходов по программе «Благоустройство территории Октябрьского сельского поселения» приобретение новогодних игрушек для новогодних елок Октябрь, Мокеиха, Воскресенское </w:t>
            </w: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 xml:space="preserve">-21 000,00 уменьшение расходов по программе </w:t>
            </w:r>
            <w:r w:rsidRPr="006F6E37">
              <w:t>«Коммунальное хозяйство в Октябрьском сельском поселении 2014-2018г.г.»</w:t>
            </w:r>
            <w:r>
              <w:t xml:space="preserve"> уменьшение убытков бань</w:t>
            </w:r>
          </w:p>
          <w:p w:rsidR="00E577CD" w:rsidRDefault="00E577CD" w:rsidP="00E577CD">
            <w:pPr>
              <w:spacing w:after="0" w:line="240" w:lineRule="auto"/>
            </w:pPr>
            <w:r>
              <w:t>+21 000,00 «Благоустройство территории Октябрьского сельского поселения» на приобретение контейнерных площадок</w:t>
            </w:r>
          </w:p>
          <w:p w:rsidR="00E577CD" w:rsidRDefault="00E577CD" w:rsidP="00E577CD">
            <w:pPr>
              <w:spacing w:after="0" w:line="240" w:lineRule="auto"/>
            </w:pP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 xml:space="preserve">-100 000,00 уменьшение расходов по программе  </w:t>
            </w:r>
            <w:r w:rsidRPr="00861C11">
              <w:t>МЦП «Оказание поддержки молодым семьям в приобретении (строительстве) жилья» на 2012-2020г.г.</w:t>
            </w:r>
          </w:p>
          <w:p w:rsidR="00E577CD" w:rsidRDefault="00E577CD" w:rsidP="00E577CD">
            <w:pPr>
              <w:spacing w:after="0" w:line="240" w:lineRule="auto"/>
            </w:pPr>
            <w:r>
              <w:t>+100 000,00 увеличение расходов по программе «Благоустройство территории Октябрьского сельского поселения» на приобретение контейнерных площадок</w:t>
            </w: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 xml:space="preserve">-100 000,00 уменьшение расходов по программе  </w:t>
            </w:r>
            <w:r w:rsidRPr="006F14FB">
              <w:t>«Капитальный ремонт многоквартирных домов и муниципального жилфонда в Октябрьском сельском поселении 2014-2018г.г.»</w:t>
            </w:r>
          </w:p>
          <w:p w:rsidR="00E577CD" w:rsidRDefault="00E577CD" w:rsidP="00E577CD">
            <w:pPr>
              <w:spacing w:after="0" w:line="240" w:lineRule="auto"/>
            </w:pPr>
            <w:r>
              <w:t>+100 000,00 увеличение расходов по программе Благоустройство территории Октябрьского сельского поселения» на приобретение контейнерных площадок</w:t>
            </w: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  <w:rPr>
                <w:b/>
              </w:rPr>
            </w:pPr>
            <w:r w:rsidRPr="00923396">
              <w:rPr>
                <w:b/>
              </w:rPr>
              <w:t>Непрограммные расходы</w:t>
            </w:r>
          </w:p>
          <w:p w:rsidR="00E577CD" w:rsidRDefault="00E577CD" w:rsidP="00E577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ВУС</w:t>
            </w:r>
          </w:p>
          <w:p w:rsidR="00E577CD" w:rsidRPr="00C20CCD" w:rsidRDefault="00E577CD" w:rsidP="00E577CD">
            <w:pPr>
              <w:spacing w:after="0" w:line="240" w:lineRule="auto"/>
              <w:rPr>
                <w:color w:val="000000"/>
              </w:rPr>
            </w:pPr>
            <w:r>
              <w:t>-935,60</w:t>
            </w:r>
            <w:r>
              <w:rPr>
                <w:color w:val="000000"/>
              </w:rPr>
              <w:t xml:space="preserve"> увеличение расходов на з</w:t>
            </w:r>
            <w:r w:rsidRPr="002D064A">
              <w:rPr>
                <w:color w:val="000000"/>
              </w:rPr>
              <w:t>акупка товаров,</w:t>
            </w:r>
            <w:r>
              <w:rPr>
                <w:color w:val="000000"/>
              </w:rPr>
              <w:t xml:space="preserve"> </w:t>
            </w:r>
            <w:r w:rsidRPr="002D064A">
              <w:rPr>
                <w:color w:val="000000"/>
              </w:rPr>
              <w:t>работ и услуг для государственных (муниципальных) нужд</w:t>
            </w:r>
          </w:p>
          <w:p w:rsidR="00E577CD" w:rsidRDefault="00E577CD" w:rsidP="00E577CD">
            <w:pPr>
              <w:spacing w:after="0" w:line="240" w:lineRule="auto"/>
              <w:rPr>
                <w:color w:val="000000"/>
              </w:rPr>
            </w:pPr>
            <w:r>
              <w:t xml:space="preserve">+935,60 увеличение </w:t>
            </w:r>
            <w:r>
              <w:rPr>
                <w:color w:val="000000"/>
              </w:rPr>
              <w:t xml:space="preserve">расходов на выплату </w:t>
            </w:r>
            <w:r w:rsidRPr="00B831CA">
              <w:rPr>
                <w:color w:val="000000"/>
              </w:rPr>
              <w:t>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  <w:p w:rsidR="00E577CD" w:rsidRDefault="00E577CD" w:rsidP="00E577CD">
            <w:pPr>
              <w:spacing w:after="0" w:line="240" w:lineRule="auto"/>
              <w:rPr>
                <w:b/>
                <w:color w:val="000000"/>
              </w:rPr>
            </w:pPr>
            <w:r w:rsidRPr="00B831CA">
              <w:rPr>
                <w:b/>
                <w:color w:val="000000"/>
              </w:rPr>
              <w:t>Глава органов местного самоуправления</w:t>
            </w:r>
          </w:p>
          <w:p w:rsidR="00E577CD" w:rsidRPr="00B831CA" w:rsidRDefault="00E577CD" w:rsidP="00E577CD">
            <w:pPr>
              <w:spacing w:after="0" w:line="240" w:lineRule="auto"/>
            </w:pPr>
            <w:r>
              <w:rPr>
                <w:color w:val="000000"/>
              </w:rPr>
              <w:t>+12 629,40 увеличение расходов</w:t>
            </w:r>
            <w:r w:rsidRPr="00B831CA">
              <w:rPr>
                <w:color w:val="000000"/>
              </w:rPr>
              <w:t xml:space="preserve"> на выплату персоналу в целях обеспечения выполнения функц</w:t>
            </w:r>
            <w:r>
              <w:rPr>
                <w:color w:val="000000"/>
              </w:rPr>
              <w:t>ий государственными (муниципаль</w:t>
            </w:r>
            <w:r w:rsidRPr="00B831CA">
              <w:rPr>
                <w:color w:val="000000"/>
              </w:rPr>
              <w:t>ными)органами, казенными учреждениями,</w:t>
            </w:r>
            <w:r>
              <w:rPr>
                <w:color w:val="000000"/>
              </w:rPr>
              <w:t xml:space="preserve"> </w:t>
            </w:r>
            <w:r w:rsidRPr="00B831CA">
              <w:rPr>
                <w:color w:val="000000"/>
              </w:rPr>
              <w:t>органами управления государственными внебюджетными фондами</w:t>
            </w:r>
          </w:p>
          <w:p w:rsidR="00E577CD" w:rsidRPr="00C20CCD" w:rsidRDefault="00E577CD" w:rsidP="00E577CD">
            <w:pPr>
              <w:spacing w:after="0" w:line="240" w:lineRule="auto"/>
              <w:rPr>
                <w:b/>
                <w:color w:val="000000"/>
              </w:rPr>
            </w:pPr>
            <w:r w:rsidRPr="00C20CCD">
              <w:rPr>
                <w:b/>
                <w:color w:val="000000"/>
              </w:rPr>
              <w:t>Центральный аппарат</w:t>
            </w:r>
          </w:p>
          <w:p w:rsidR="00E577CD" w:rsidRPr="00B831CA" w:rsidRDefault="00E577CD" w:rsidP="00E577CD">
            <w:pPr>
              <w:spacing w:after="0" w:line="240" w:lineRule="auto"/>
            </w:pPr>
            <w:r>
              <w:t xml:space="preserve">-12629,40 </w:t>
            </w:r>
            <w:r>
              <w:rPr>
                <w:color w:val="000000"/>
              </w:rPr>
              <w:t>увеличение расходов</w:t>
            </w:r>
            <w:r w:rsidRPr="00B831CA">
              <w:rPr>
                <w:color w:val="000000"/>
              </w:rPr>
              <w:t xml:space="preserve"> на выплату персоналу в целях обеспечения выполнения функц</w:t>
            </w:r>
            <w:r>
              <w:rPr>
                <w:color w:val="000000"/>
              </w:rPr>
              <w:t>ий государственными (муниципаль</w:t>
            </w:r>
            <w:r w:rsidRPr="00B831CA">
              <w:rPr>
                <w:color w:val="000000"/>
              </w:rPr>
              <w:t>ными)органами, казенными учреждениями,</w:t>
            </w:r>
            <w:r>
              <w:rPr>
                <w:color w:val="000000"/>
              </w:rPr>
              <w:t xml:space="preserve"> </w:t>
            </w:r>
            <w:r w:rsidRPr="00B831CA">
              <w:rPr>
                <w:color w:val="000000"/>
              </w:rPr>
              <w:t>органами управления государственными внебюджетными фондами</w:t>
            </w:r>
          </w:p>
          <w:p w:rsidR="00E577CD" w:rsidRDefault="00E577CD" w:rsidP="00E577CD">
            <w:pPr>
              <w:spacing w:after="0" w:line="240" w:lineRule="auto"/>
            </w:pPr>
          </w:p>
        </w:tc>
      </w:tr>
      <w:tr w:rsidR="00E577CD" w:rsidTr="00E577CD">
        <w:trPr>
          <w:trHeight w:val="940"/>
          <w:jc w:val="center"/>
        </w:trPr>
        <w:tc>
          <w:tcPr>
            <w:tcW w:w="108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Стало руб.</w:t>
            </w:r>
          </w:p>
        </w:tc>
        <w:tc>
          <w:tcPr>
            <w:tcW w:w="1800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  <w:r>
              <w:t>Доходы -18 024 729,77</w:t>
            </w:r>
          </w:p>
          <w:p w:rsidR="00E577CD" w:rsidRPr="00B55202" w:rsidRDefault="00E577CD" w:rsidP="00E577CD">
            <w:pPr>
              <w:spacing w:after="0" w:line="240" w:lineRule="auto"/>
            </w:pPr>
            <w:r>
              <w:t>Расходы – 18 189 663,33</w:t>
            </w:r>
          </w:p>
        </w:tc>
        <w:tc>
          <w:tcPr>
            <w:tcW w:w="141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417" w:type="dxa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  <w:tc>
          <w:tcPr>
            <w:tcW w:w="8363" w:type="dxa"/>
            <w:shd w:val="clear" w:color="auto" w:fill="auto"/>
          </w:tcPr>
          <w:p w:rsidR="00E577CD" w:rsidRDefault="00E577CD" w:rsidP="00E577CD">
            <w:pPr>
              <w:spacing w:after="0" w:line="240" w:lineRule="auto"/>
            </w:pPr>
          </w:p>
        </w:tc>
      </w:tr>
    </w:tbl>
    <w:p w:rsidR="00E577CD" w:rsidRDefault="00E577CD">
      <w:pPr>
        <w:spacing w:after="160" w:line="259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  <w:sectPr w:rsidR="00E577CD" w:rsidSect="00E577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640A" w:rsidRDefault="00D5640A" w:rsidP="00E577CD">
      <w:pPr>
        <w:spacing w:after="160" w:line="259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ПРОЕКТ</w:t>
      </w:r>
    </w:p>
    <w:p w:rsidR="00D5640A" w:rsidRPr="00910E9A" w:rsidRDefault="00D5640A" w:rsidP="00D5640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Муниципальный Совет Октябрьского сельского поселения</w:t>
      </w:r>
    </w:p>
    <w:p w:rsidR="00D5640A" w:rsidRPr="00910E9A" w:rsidRDefault="00D5640A" w:rsidP="00D5640A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b/>
          <w:sz w:val="28"/>
          <w:szCs w:val="28"/>
          <w:lang w:eastAsia="ar-SA"/>
        </w:rPr>
        <w:t>Некоузского муниципального района Ярославской области</w:t>
      </w:r>
    </w:p>
    <w:p w:rsidR="00D5640A" w:rsidRPr="00910E9A" w:rsidRDefault="00D5640A" w:rsidP="00D564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10E9A">
        <w:rPr>
          <w:rFonts w:ascii="Times New Roman" w:eastAsia="Times New Roman" w:hAnsi="Times New Roman"/>
          <w:lang w:eastAsia="ar-SA"/>
        </w:rPr>
        <w:t xml:space="preserve">152700 , п.Октябрь ,ул.Транспортная д.3., тел.(48547) </w:t>
      </w:r>
      <w:r>
        <w:rPr>
          <w:rFonts w:ascii="Times New Roman" w:eastAsia="Times New Roman" w:hAnsi="Times New Roman"/>
          <w:lang w:eastAsia="ar-SA"/>
        </w:rPr>
        <w:t>3-12-33</w:t>
      </w:r>
    </w:p>
    <w:p w:rsidR="00D5640A" w:rsidRPr="00910E9A" w:rsidRDefault="00D5640A" w:rsidP="00D5640A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lang w:eastAsia="ar-SA"/>
        </w:rPr>
      </w:pPr>
      <w:r w:rsidRPr="00910E9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Решение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___</w:t>
      </w:r>
    </w:p>
    <w:p w:rsidR="00D5640A" w:rsidRPr="00910E9A" w:rsidRDefault="00D5640A" w:rsidP="00D5640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910E9A">
        <w:rPr>
          <w:rFonts w:ascii="Times New Roman" w:eastAsia="Times New Roman" w:hAnsi="Times New Roman"/>
          <w:b/>
          <w:bCs/>
          <w:sz w:val="28"/>
          <w:szCs w:val="28"/>
        </w:rPr>
        <w:t xml:space="preserve">п.Октябрь                                                                       от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_______</w:t>
      </w:r>
      <w:r w:rsidRPr="00910E9A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910E9A">
        <w:rPr>
          <w:rFonts w:ascii="Times New Roman" w:eastAsia="Times New Roman" w:hAnsi="Times New Roman"/>
          <w:b/>
          <w:bCs/>
          <w:sz w:val="28"/>
          <w:szCs w:val="28"/>
        </w:rPr>
        <w:t xml:space="preserve"> г.</w:t>
      </w: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640A" w:rsidRDefault="00D5640A" w:rsidP="00D564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перечня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имущества </w:t>
      </w:r>
      <w:r w:rsidR="00FD53C9">
        <w:rPr>
          <w:rFonts w:ascii="Times New Roman" w:eastAsia="Times New Roman" w:hAnsi="Times New Roman"/>
          <w:b/>
          <w:sz w:val="28"/>
          <w:szCs w:val="28"/>
          <w:lang w:eastAsia="ar-SA"/>
        </w:rPr>
        <w:t>Некоузского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, подлежащего передаче в собственность </w:t>
      </w:r>
      <w:r w:rsidR="00FD53C9">
        <w:rPr>
          <w:rFonts w:ascii="Times New Roman" w:eastAsia="Times New Roman" w:hAnsi="Times New Roman"/>
          <w:b/>
          <w:sz w:val="28"/>
          <w:szCs w:val="28"/>
          <w:lang w:eastAsia="ar-SA"/>
        </w:rPr>
        <w:t>Октябрьского сельского поселения</w:t>
      </w:r>
    </w:p>
    <w:p w:rsidR="00D5640A" w:rsidRPr="00910E9A" w:rsidRDefault="00D5640A" w:rsidP="00D564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соответствии </w:t>
      </w:r>
      <w:r w:rsidR="00FD53C9">
        <w:rPr>
          <w:rFonts w:ascii="Times New Roman" w:eastAsia="Times New Roman" w:hAnsi="Times New Roman"/>
          <w:sz w:val="28"/>
          <w:szCs w:val="28"/>
          <w:lang w:eastAsia="ar-SA"/>
        </w:rPr>
        <w:t>с З</w:t>
      </w:r>
      <w:r w:rsidR="00E577CD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 xml:space="preserve">коном Ярославской области от 08.02.2008 г. № 7-з «О порядке разграничения муниципального имущества», в целях разграничения муниципального имущества и обеспечения решения вопросов местного значения </w:t>
      </w:r>
      <w:r w:rsidR="00E577CD"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Октябрьского сельского поселения </w:t>
      </w: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E577CD">
        <w:rPr>
          <w:rFonts w:ascii="Times New Roman" w:eastAsia="Times New Roman" w:hAnsi="Times New Roman"/>
          <w:sz w:val="28"/>
          <w:szCs w:val="28"/>
          <w:lang w:eastAsia="ar-SA"/>
        </w:rPr>
        <w:t>осуществлению дорожной деятельности</w:t>
      </w: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>, Муниципальный Совет Октябрьского  сельского поселения</w:t>
      </w: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640A" w:rsidRPr="00910E9A" w:rsidRDefault="00D5640A" w:rsidP="00D5640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РЕШИЛ:</w:t>
      </w:r>
    </w:p>
    <w:p w:rsidR="000766F6" w:rsidRDefault="000766F6" w:rsidP="000766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D5640A" w:rsidRPr="00910E9A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перечень </w:t>
      </w:r>
      <w:r w:rsidR="00D5640A">
        <w:rPr>
          <w:rFonts w:ascii="Times New Roman" w:eastAsia="Times New Roman" w:hAnsi="Times New Roman"/>
          <w:sz w:val="28"/>
          <w:szCs w:val="28"/>
          <w:lang w:eastAsia="ar-SA"/>
        </w:rPr>
        <w:t>недвижимого имущества</w:t>
      </w:r>
      <w:r w:rsidR="00E577CD" w:rsidRPr="00E577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577CD">
        <w:rPr>
          <w:rFonts w:ascii="Times New Roman" w:eastAsia="Times New Roman" w:hAnsi="Times New Roman"/>
          <w:sz w:val="28"/>
          <w:szCs w:val="28"/>
          <w:lang w:eastAsia="ar-SA"/>
        </w:rPr>
        <w:t>Некоузского муниципального района</w:t>
      </w:r>
      <w:r w:rsidR="00D5640A">
        <w:rPr>
          <w:rFonts w:ascii="Times New Roman" w:eastAsia="Times New Roman" w:hAnsi="Times New Roman"/>
          <w:sz w:val="28"/>
          <w:szCs w:val="28"/>
          <w:lang w:eastAsia="ar-SA"/>
        </w:rPr>
        <w:t xml:space="preserve">, подлежащего передаче в собственность </w:t>
      </w:r>
      <w:r w:rsidR="00E577CD">
        <w:rPr>
          <w:rFonts w:ascii="Times New Roman" w:eastAsia="Times New Roman" w:hAnsi="Times New Roman"/>
          <w:sz w:val="28"/>
          <w:szCs w:val="28"/>
          <w:lang w:eastAsia="ar-SA"/>
        </w:rPr>
        <w:t>Октябрьского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535"/>
        <w:gridCol w:w="2117"/>
        <w:gridCol w:w="2278"/>
        <w:gridCol w:w="1982"/>
      </w:tblGrid>
      <w:tr w:rsidR="000766F6" w:rsidRPr="000766F6" w:rsidTr="000766F6">
        <w:trPr>
          <w:trHeight w:val="879"/>
          <w:jc w:val="center"/>
        </w:trPr>
        <w:tc>
          <w:tcPr>
            <w:tcW w:w="441" w:type="pct"/>
          </w:tcPr>
          <w:p w:rsidR="000766F6" w:rsidRPr="000766F6" w:rsidRDefault="000766F6" w:rsidP="009A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№п/п</w:t>
            </w:r>
          </w:p>
        </w:tc>
        <w:tc>
          <w:tcPr>
            <w:tcW w:w="1296" w:type="pct"/>
          </w:tcPr>
          <w:p w:rsidR="000766F6" w:rsidRPr="000766F6" w:rsidRDefault="000766F6" w:rsidP="009A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Адрес (местоположение) объекта недвижимости</w:t>
            </w:r>
          </w:p>
        </w:tc>
        <w:tc>
          <w:tcPr>
            <w:tcW w:w="1083" w:type="pct"/>
          </w:tcPr>
          <w:p w:rsidR="000766F6" w:rsidRPr="000766F6" w:rsidRDefault="000766F6" w:rsidP="009A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Наименование объекта недвижимости</w:t>
            </w:r>
          </w:p>
        </w:tc>
        <w:tc>
          <w:tcPr>
            <w:tcW w:w="1165" w:type="pct"/>
            <w:shd w:val="clear" w:color="auto" w:fill="auto"/>
          </w:tcPr>
          <w:p w:rsidR="000766F6" w:rsidRPr="000766F6" w:rsidRDefault="000766F6" w:rsidP="009A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Индивидуализи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р</w:t>
            </w: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ующие</w:t>
            </w:r>
          </w:p>
          <w:p w:rsidR="000766F6" w:rsidRPr="000766F6" w:rsidRDefault="000766F6" w:rsidP="009A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характеристики</w:t>
            </w:r>
          </w:p>
        </w:tc>
        <w:tc>
          <w:tcPr>
            <w:tcW w:w="1014" w:type="pct"/>
          </w:tcPr>
          <w:p w:rsidR="000766F6" w:rsidRPr="000766F6" w:rsidRDefault="000766F6" w:rsidP="009A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Инвентарный номер</w:t>
            </w:r>
          </w:p>
        </w:tc>
      </w:tr>
      <w:tr w:rsidR="000766F6" w:rsidRPr="000766F6" w:rsidTr="000766F6">
        <w:trPr>
          <w:trHeight w:val="718"/>
          <w:jc w:val="center"/>
        </w:trPr>
        <w:tc>
          <w:tcPr>
            <w:tcW w:w="441" w:type="pct"/>
          </w:tcPr>
          <w:p w:rsidR="000766F6" w:rsidRPr="000766F6" w:rsidRDefault="000766F6" w:rsidP="009A658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96" w:type="pct"/>
          </w:tcPr>
          <w:p w:rsidR="000766F6" w:rsidRPr="000766F6" w:rsidRDefault="000766F6" w:rsidP="009A65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Ярославская обл., Некоузский р-н, д. Олисавино</w:t>
            </w:r>
          </w:p>
        </w:tc>
        <w:tc>
          <w:tcPr>
            <w:tcW w:w="1083" w:type="pct"/>
          </w:tcPr>
          <w:p w:rsidR="000766F6" w:rsidRPr="000766F6" w:rsidRDefault="000766F6" w:rsidP="009A65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дорога</w:t>
            </w:r>
          </w:p>
        </w:tc>
        <w:tc>
          <w:tcPr>
            <w:tcW w:w="1165" w:type="pct"/>
          </w:tcPr>
          <w:p w:rsidR="000766F6" w:rsidRPr="000766F6" w:rsidRDefault="000766F6" w:rsidP="009A6588">
            <w:pPr>
              <w:rPr>
                <w:sz w:val="28"/>
              </w:rPr>
            </w:pP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покрытие – грунт, протяженность 250 м</w:t>
            </w:r>
          </w:p>
        </w:tc>
        <w:tc>
          <w:tcPr>
            <w:tcW w:w="1014" w:type="pct"/>
          </w:tcPr>
          <w:p w:rsidR="000766F6" w:rsidRPr="000766F6" w:rsidRDefault="000766F6" w:rsidP="009A65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0766F6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101010506</w:t>
            </w:r>
          </w:p>
        </w:tc>
      </w:tr>
    </w:tbl>
    <w:p w:rsidR="00D5640A" w:rsidRPr="00910E9A" w:rsidRDefault="000766F6" w:rsidP="000766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D5640A" w:rsidRPr="00910E9A">
        <w:rPr>
          <w:rFonts w:ascii="Times New Roman" w:eastAsia="Times New Roman" w:hAnsi="Times New Roman"/>
          <w:sz w:val="28"/>
          <w:szCs w:val="28"/>
          <w:lang w:eastAsia="ar-SA"/>
        </w:rPr>
        <w:t>Направить настоящее решение в Собрание Представителей Некоузского муниципального района.</w:t>
      </w:r>
    </w:p>
    <w:p w:rsidR="00D5640A" w:rsidRPr="00910E9A" w:rsidRDefault="000766F6" w:rsidP="000766F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3. </w:t>
      </w:r>
      <w:r w:rsidR="00D5640A" w:rsidRPr="00910E9A"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со момента его подписания.</w:t>
      </w: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>Глава Октябрьского</w:t>
      </w:r>
    </w:p>
    <w:p w:rsidR="00D5640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                                                                 В.В. Солдатов</w:t>
      </w:r>
    </w:p>
    <w:p w:rsidR="000766F6" w:rsidRDefault="00D5640A" w:rsidP="000766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31732F" w:rsidRPr="009A6588" w:rsidRDefault="0031732F" w:rsidP="009A6588">
      <w:pPr>
        <w:spacing w:after="0" w:line="240" w:lineRule="auto"/>
        <w:ind w:righ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8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Совет Октябрьского сельского поселения</w:t>
      </w:r>
    </w:p>
    <w:p w:rsidR="0031732F" w:rsidRPr="009A6588" w:rsidRDefault="0031732F" w:rsidP="009A6588">
      <w:pPr>
        <w:pBdr>
          <w:bottom w:val="single" w:sz="12" w:space="1" w:color="auto"/>
        </w:pBdr>
        <w:spacing w:after="0" w:line="240" w:lineRule="auto"/>
        <w:ind w:righ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88">
        <w:rPr>
          <w:rFonts w:ascii="Times New Roman" w:hAnsi="Times New Roman" w:cs="Times New Roman"/>
          <w:b/>
          <w:sz w:val="28"/>
          <w:szCs w:val="28"/>
        </w:rPr>
        <w:t>Некоузского муниципального района Ярославской области</w:t>
      </w:r>
    </w:p>
    <w:p w:rsidR="0031732F" w:rsidRPr="009A6588" w:rsidRDefault="0031732F" w:rsidP="009A6588">
      <w:pPr>
        <w:spacing w:after="0" w:line="240" w:lineRule="auto"/>
        <w:ind w:right="710"/>
        <w:jc w:val="center"/>
        <w:rPr>
          <w:rFonts w:ascii="Times New Roman" w:hAnsi="Times New Roman" w:cs="Times New Roman"/>
        </w:rPr>
      </w:pPr>
      <w:r w:rsidRPr="009A6588">
        <w:rPr>
          <w:rFonts w:ascii="Times New Roman" w:hAnsi="Times New Roman" w:cs="Times New Roman"/>
        </w:rPr>
        <w:t>152700, п.Октябрь, ул.Транспортная, д.3., тел./ факс (48547)</w:t>
      </w:r>
      <w:r w:rsidR="009A6588">
        <w:rPr>
          <w:rFonts w:ascii="Times New Roman" w:hAnsi="Times New Roman" w:cs="Times New Roman"/>
        </w:rPr>
        <w:t>3-12-33</w:t>
      </w:r>
    </w:p>
    <w:p w:rsidR="0031732F" w:rsidRPr="009A6588" w:rsidRDefault="0031732F" w:rsidP="009A6588">
      <w:pPr>
        <w:spacing w:after="0" w:line="240" w:lineRule="auto"/>
        <w:ind w:right="7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732F" w:rsidRPr="009A6588" w:rsidRDefault="0031732F" w:rsidP="009A6588">
      <w:pPr>
        <w:keepNext/>
        <w:spacing w:after="0" w:line="240" w:lineRule="auto"/>
        <w:ind w:right="710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9A6588">
        <w:rPr>
          <w:rFonts w:ascii="Times New Roman" w:hAnsi="Times New Roman" w:cs="Times New Roman"/>
          <w:b/>
          <w:sz w:val="28"/>
        </w:rPr>
        <w:t xml:space="preserve">Решение № </w:t>
      </w:r>
      <w:r w:rsidR="009A6588">
        <w:rPr>
          <w:rFonts w:ascii="Times New Roman" w:hAnsi="Times New Roman" w:cs="Times New Roman"/>
          <w:b/>
          <w:sz w:val="28"/>
        </w:rPr>
        <w:t>____</w:t>
      </w:r>
    </w:p>
    <w:p w:rsidR="0031732F" w:rsidRPr="009A6588" w:rsidRDefault="0031732F" w:rsidP="009A6588">
      <w:pPr>
        <w:spacing w:after="0" w:line="240" w:lineRule="auto"/>
        <w:ind w:right="710"/>
        <w:rPr>
          <w:rFonts w:ascii="Times New Roman" w:hAnsi="Times New Roman" w:cs="Times New Roman"/>
          <w:sz w:val="28"/>
        </w:rPr>
      </w:pPr>
    </w:p>
    <w:p w:rsidR="0031732F" w:rsidRDefault="0031732F" w:rsidP="009A6588">
      <w:pPr>
        <w:keepNext/>
        <w:spacing w:after="0" w:line="240" w:lineRule="auto"/>
        <w:ind w:right="710"/>
        <w:jc w:val="center"/>
        <w:outlineLvl w:val="3"/>
        <w:rPr>
          <w:rFonts w:ascii="Times New Roman" w:hAnsi="Times New Roman" w:cs="Times New Roman"/>
          <w:b/>
          <w:sz w:val="28"/>
        </w:rPr>
      </w:pPr>
      <w:r w:rsidRPr="009A6588">
        <w:rPr>
          <w:rFonts w:ascii="Times New Roman" w:hAnsi="Times New Roman" w:cs="Times New Roman"/>
          <w:b/>
          <w:sz w:val="28"/>
        </w:rPr>
        <w:t xml:space="preserve">п.Октябрь                                                                от   </w:t>
      </w:r>
      <w:r w:rsidR="009A6588">
        <w:rPr>
          <w:rFonts w:ascii="Times New Roman" w:hAnsi="Times New Roman" w:cs="Times New Roman"/>
          <w:b/>
          <w:sz w:val="28"/>
        </w:rPr>
        <w:t>_____</w:t>
      </w:r>
      <w:r w:rsidRPr="009A6588">
        <w:rPr>
          <w:rFonts w:ascii="Times New Roman" w:hAnsi="Times New Roman" w:cs="Times New Roman"/>
          <w:b/>
          <w:sz w:val="28"/>
        </w:rPr>
        <w:t xml:space="preserve"> г.</w:t>
      </w:r>
    </w:p>
    <w:p w:rsidR="009A6588" w:rsidRPr="009A6588" w:rsidRDefault="009A6588" w:rsidP="009A6588">
      <w:pPr>
        <w:keepNext/>
        <w:spacing w:after="0" w:line="240" w:lineRule="auto"/>
        <w:ind w:right="710"/>
        <w:jc w:val="center"/>
        <w:outlineLvl w:val="3"/>
        <w:rPr>
          <w:rFonts w:ascii="Times New Roman" w:hAnsi="Times New Roman" w:cs="Times New Roman"/>
          <w:b/>
          <w:sz w:val="28"/>
        </w:rPr>
      </w:pPr>
    </w:p>
    <w:p w:rsidR="0031732F" w:rsidRPr="009A6588" w:rsidRDefault="0031732F" w:rsidP="009A6588">
      <w:pPr>
        <w:keepNext/>
        <w:tabs>
          <w:tab w:val="left" w:pos="9638"/>
        </w:tabs>
        <w:spacing w:after="0" w:line="240" w:lineRule="auto"/>
        <w:ind w:right="710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9A6588">
        <w:rPr>
          <w:rFonts w:ascii="Times New Roman" w:hAnsi="Times New Roman" w:cs="Times New Roman"/>
          <w:b/>
          <w:sz w:val="28"/>
        </w:rPr>
        <w:t>О плане работы Муниципального Совета Октябрьского сельского поселения на  201</w:t>
      </w:r>
      <w:r w:rsidR="009A6588">
        <w:rPr>
          <w:rFonts w:ascii="Times New Roman" w:hAnsi="Times New Roman" w:cs="Times New Roman"/>
          <w:b/>
          <w:sz w:val="28"/>
        </w:rPr>
        <w:t>7 год</w:t>
      </w:r>
    </w:p>
    <w:p w:rsidR="0031732F" w:rsidRPr="009A6588" w:rsidRDefault="0031732F" w:rsidP="009A658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</w:rPr>
      </w:pPr>
      <w:r w:rsidRPr="009A6588">
        <w:rPr>
          <w:rFonts w:ascii="Times New Roman" w:hAnsi="Times New Roman" w:cs="Times New Roman"/>
          <w:sz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Окт</w:t>
      </w:r>
      <w:bookmarkStart w:id="2" w:name="_GoBack"/>
      <w:bookmarkEnd w:id="2"/>
      <w:r w:rsidRPr="009A6588">
        <w:rPr>
          <w:rFonts w:ascii="Times New Roman" w:hAnsi="Times New Roman" w:cs="Times New Roman"/>
          <w:sz w:val="28"/>
        </w:rPr>
        <w:t>ябрьского сельского поселения, Муниципальный Совет Октябрьского сельского поселения</w:t>
      </w:r>
    </w:p>
    <w:p w:rsidR="0031732F" w:rsidRPr="009A6588" w:rsidRDefault="0031732F" w:rsidP="009A6588">
      <w:pPr>
        <w:spacing w:after="0" w:line="240" w:lineRule="auto"/>
        <w:ind w:right="710" w:firstLine="720"/>
        <w:rPr>
          <w:rFonts w:ascii="Times New Roman" w:hAnsi="Times New Roman" w:cs="Times New Roman"/>
          <w:b/>
          <w:spacing w:val="60"/>
          <w:sz w:val="28"/>
        </w:rPr>
      </w:pPr>
      <w:r w:rsidRPr="009A6588">
        <w:rPr>
          <w:rFonts w:ascii="Times New Roman" w:hAnsi="Times New Roman" w:cs="Times New Roman"/>
          <w:b/>
          <w:spacing w:val="60"/>
          <w:sz w:val="28"/>
        </w:rPr>
        <w:t>РЕШИЛ:</w:t>
      </w:r>
    </w:p>
    <w:p w:rsidR="0031732F" w:rsidRPr="009A6588" w:rsidRDefault="0031732F" w:rsidP="009A658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</w:rPr>
      </w:pPr>
      <w:r w:rsidRPr="009A6588">
        <w:rPr>
          <w:rFonts w:ascii="Times New Roman" w:hAnsi="Times New Roman" w:cs="Times New Roman"/>
          <w:sz w:val="28"/>
        </w:rPr>
        <w:t>Утвердить план работы Муниципального Совета Октябрьского сельского поселения на  201</w:t>
      </w:r>
      <w:r w:rsidR="009A6588">
        <w:rPr>
          <w:rFonts w:ascii="Times New Roman" w:hAnsi="Times New Roman" w:cs="Times New Roman"/>
          <w:sz w:val="28"/>
        </w:rPr>
        <w:t>7</w:t>
      </w:r>
      <w:r w:rsidRPr="009A6588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31732F" w:rsidRPr="009A6588" w:rsidRDefault="0031732F" w:rsidP="009A6588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right="710" w:firstLine="567"/>
        <w:jc w:val="both"/>
        <w:rPr>
          <w:rFonts w:ascii="Times New Roman" w:hAnsi="Times New Roman" w:cs="Times New Roman"/>
          <w:sz w:val="28"/>
        </w:rPr>
      </w:pPr>
      <w:r w:rsidRPr="009A6588">
        <w:rPr>
          <w:rFonts w:ascii="Times New Roman" w:hAnsi="Times New Roman" w:cs="Times New Roman"/>
          <w:sz w:val="28"/>
        </w:rPr>
        <w:t>Решение вступает в силу с момента принятия.</w:t>
      </w:r>
    </w:p>
    <w:p w:rsidR="0031732F" w:rsidRPr="009A6588" w:rsidRDefault="0031732F" w:rsidP="009A6588">
      <w:pPr>
        <w:tabs>
          <w:tab w:val="num" w:pos="567"/>
        </w:tabs>
        <w:spacing w:after="0" w:line="240" w:lineRule="auto"/>
        <w:ind w:right="710" w:hanging="567"/>
        <w:jc w:val="both"/>
        <w:rPr>
          <w:rFonts w:ascii="Times New Roman" w:hAnsi="Times New Roman" w:cs="Times New Roman"/>
          <w:sz w:val="28"/>
        </w:rPr>
      </w:pPr>
    </w:p>
    <w:p w:rsidR="0031732F" w:rsidRPr="009A6588" w:rsidRDefault="0031732F" w:rsidP="009A6588">
      <w:pPr>
        <w:spacing w:after="0" w:line="240" w:lineRule="auto"/>
        <w:ind w:right="710"/>
        <w:jc w:val="both"/>
        <w:rPr>
          <w:rFonts w:ascii="Times New Roman" w:hAnsi="Times New Roman" w:cs="Times New Roman"/>
          <w:sz w:val="28"/>
        </w:rPr>
      </w:pPr>
    </w:p>
    <w:p w:rsidR="0031732F" w:rsidRPr="009A6588" w:rsidRDefault="0031732F" w:rsidP="009A6588">
      <w:pPr>
        <w:spacing w:after="0" w:line="240" w:lineRule="auto"/>
        <w:ind w:right="710"/>
        <w:jc w:val="both"/>
        <w:rPr>
          <w:rFonts w:ascii="Times New Roman" w:hAnsi="Times New Roman" w:cs="Times New Roman"/>
          <w:sz w:val="28"/>
        </w:rPr>
      </w:pPr>
    </w:p>
    <w:p w:rsidR="0031732F" w:rsidRPr="009A6588" w:rsidRDefault="0031732F" w:rsidP="009A6588">
      <w:pPr>
        <w:spacing w:after="0" w:line="240" w:lineRule="auto"/>
        <w:ind w:right="710" w:firstLine="567"/>
        <w:jc w:val="both"/>
        <w:rPr>
          <w:rFonts w:ascii="Times New Roman" w:hAnsi="Times New Roman" w:cs="Times New Roman"/>
          <w:sz w:val="28"/>
        </w:rPr>
      </w:pPr>
      <w:r w:rsidRPr="009A6588">
        <w:rPr>
          <w:rFonts w:ascii="Times New Roman" w:hAnsi="Times New Roman" w:cs="Times New Roman"/>
          <w:sz w:val="28"/>
        </w:rPr>
        <w:t xml:space="preserve">Глава Октябрьского </w:t>
      </w:r>
    </w:p>
    <w:p w:rsidR="0031732F" w:rsidRPr="009A6588" w:rsidRDefault="0031732F" w:rsidP="009A6588">
      <w:pPr>
        <w:spacing w:after="0" w:line="240" w:lineRule="auto"/>
        <w:ind w:right="710" w:firstLine="567"/>
        <w:jc w:val="both"/>
        <w:rPr>
          <w:rFonts w:ascii="Times New Roman" w:hAnsi="Times New Roman" w:cs="Times New Roman"/>
          <w:sz w:val="28"/>
        </w:rPr>
      </w:pPr>
      <w:r w:rsidRPr="009A6588">
        <w:rPr>
          <w:rFonts w:ascii="Times New Roman" w:hAnsi="Times New Roman" w:cs="Times New Roman"/>
          <w:sz w:val="28"/>
        </w:rPr>
        <w:t>сельского поселения                                                       В.В. Солдатов</w:t>
      </w:r>
    </w:p>
    <w:p w:rsidR="0031732F" w:rsidRPr="009A6588" w:rsidRDefault="0031732F" w:rsidP="009A6588">
      <w:pPr>
        <w:keepNext/>
        <w:spacing w:after="0" w:line="240" w:lineRule="auto"/>
        <w:ind w:right="710" w:firstLine="720"/>
        <w:outlineLvl w:val="0"/>
        <w:rPr>
          <w:rFonts w:ascii="Times New Roman" w:hAnsi="Times New Roman" w:cs="Times New Roman"/>
          <w:b/>
          <w:sz w:val="28"/>
          <w:szCs w:val="20"/>
        </w:rPr>
      </w:pPr>
    </w:p>
    <w:p w:rsidR="0031732F" w:rsidRPr="009A6588" w:rsidRDefault="0031732F" w:rsidP="009A6588">
      <w:pPr>
        <w:keepNext/>
        <w:spacing w:after="0" w:line="240" w:lineRule="auto"/>
        <w:ind w:right="710"/>
        <w:jc w:val="right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  <w:r w:rsidRPr="009A6588">
        <w:rPr>
          <w:rFonts w:ascii="Times New Roman" w:hAnsi="Times New Roman" w:cs="Times New Roman"/>
          <w:b/>
          <w:sz w:val="28"/>
          <w:szCs w:val="20"/>
        </w:rPr>
        <w:br w:type="page"/>
      </w:r>
      <w:r w:rsidRPr="009A6588">
        <w:rPr>
          <w:rFonts w:ascii="Times New Roman" w:hAnsi="Times New Roman" w:cs="Times New Roman"/>
          <w:b/>
          <w:caps/>
          <w:sz w:val="20"/>
          <w:szCs w:val="20"/>
        </w:rPr>
        <w:lastRenderedPageBreak/>
        <w:t>Приложение</w:t>
      </w:r>
    </w:p>
    <w:p w:rsidR="0031732F" w:rsidRPr="009A6588" w:rsidRDefault="0031732F" w:rsidP="009A658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A6588">
        <w:rPr>
          <w:rFonts w:ascii="Times New Roman" w:hAnsi="Times New Roman" w:cs="Times New Roman"/>
          <w:sz w:val="20"/>
          <w:szCs w:val="20"/>
        </w:rPr>
        <w:t xml:space="preserve">к решению Муниципального Совета </w:t>
      </w:r>
    </w:p>
    <w:p w:rsidR="0031732F" w:rsidRPr="009A6588" w:rsidRDefault="0031732F" w:rsidP="009A658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A6588">
        <w:rPr>
          <w:rFonts w:ascii="Times New Roman" w:hAnsi="Times New Roman" w:cs="Times New Roman"/>
          <w:sz w:val="20"/>
          <w:szCs w:val="20"/>
        </w:rPr>
        <w:t xml:space="preserve">Октябрьского сельского поселения </w:t>
      </w:r>
    </w:p>
    <w:p w:rsidR="0031732F" w:rsidRPr="009A6588" w:rsidRDefault="0031732F" w:rsidP="009A6588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9A6588">
        <w:rPr>
          <w:rFonts w:ascii="Times New Roman" w:hAnsi="Times New Roman" w:cs="Times New Roman"/>
          <w:sz w:val="20"/>
          <w:szCs w:val="20"/>
        </w:rPr>
        <w:t xml:space="preserve">от </w:t>
      </w:r>
      <w:r w:rsidR="009A6588">
        <w:rPr>
          <w:rFonts w:ascii="Times New Roman" w:hAnsi="Times New Roman" w:cs="Times New Roman"/>
          <w:sz w:val="20"/>
          <w:szCs w:val="20"/>
        </w:rPr>
        <w:t>_______</w:t>
      </w:r>
      <w:r w:rsidRPr="009A6588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9A6588">
        <w:rPr>
          <w:rFonts w:ascii="Times New Roman" w:hAnsi="Times New Roman" w:cs="Times New Roman"/>
          <w:sz w:val="20"/>
          <w:szCs w:val="20"/>
        </w:rPr>
        <w:t>___</w:t>
      </w:r>
    </w:p>
    <w:p w:rsidR="0031732F" w:rsidRPr="009A6588" w:rsidRDefault="0031732F" w:rsidP="009A65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A6588">
        <w:rPr>
          <w:rFonts w:ascii="Times New Roman" w:hAnsi="Times New Roman" w:cs="Times New Roman"/>
          <w:b/>
        </w:rPr>
        <w:t>ПЛАН РАБОТЫ</w:t>
      </w:r>
    </w:p>
    <w:p w:rsidR="009A6588" w:rsidRDefault="0031732F" w:rsidP="009A658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A6588">
        <w:rPr>
          <w:rFonts w:ascii="Times New Roman" w:hAnsi="Times New Roman" w:cs="Times New Roman"/>
          <w:b/>
        </w:rPr>
        <w:t xml:space="preserve"> МУНИЦИПАЛЬНОГО СОВЕТА ОКТЯБРЬСКОГО СЕЛЬСКОГО</w:t>
      </w:r>
    </w:p>
    <w:p w:rsidR="0031732F" w:rsidRPr="009A6588" w:rsidRDefault="0031732F" w:rsidP="009A658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</w:rPr>
      </w:pPr>
      <w:r w:rsidRPr="009A6588">
        <w:rPr>
          <w:rFonts w:ascii="Times New Roman" w:hAnsi="Times New Roman" w:cs="Times New Roman"/>
          <w:b/>
        </w:rPr>
        <w:t xml:space="preserve"> ПОСЕЛЕНИЯ НА 201</w:t>
      </w:r>
      <w:r w:rsidR="009A6588">
        <w:rPr>
          <w:rFonts w:ascii="Times New Roman" w:hAnsi="Times New Roman" w:cs="Times New Roman"/>
          <w:b/>
        </w:rPr>
        <w:t>7</w:t>
      </w:r>
      <w:r w:rsidRPr="009A6588">
        <w:rPr>
          <w:rFonts w:ascii="Times New Roman" w:hAnsi="Times New Roman" w:cs="Times New Roman"/>
          <w:b/>
        </w:rPr>
        <w:t xml:space="preserve"> </w:t>
      </w:r>
      <w:r w:rsidRPr="009A6588">
        <w:rPr>
          <w:rFonts w:ascii="Times New Roman" w:hAnsi="Times New Roman" w:cs="Times New Roman"/>
          <w:b/>
          <w:caps/>
        </w:rPr>
        <w:t>год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7"/>
        <w:gridCol w:w="1260"/>
        <w:gridCol w:w="1861"/>
      </w:tblGrid>
      <w:tr w:rsidR="0031732F" w:rsidRPr="009A6588" w:rsidTr="009A6588">
        <w:trPr>
          <w:jc w:val="center"/>
        </w:trPr>
        <w:tc>
          <w:tcPr>
            <w:tcW w:w="6117" w:type="dxa"/>
          </w:tcPr>
          <w:p w:rsidR="0031732F" w:rsidRPr="009A6588" w:rsidRDefault="0031732F" w:rsidP="009A658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31732F" w:rsidRPr="009A6588" w:rsidRDefault="0031732F" w:rsidP="009A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</w:rPr>
              <w:t>мероприятий</w:t>
            </w:r>
          </w:p>
        </w:tc>
        <w:tc>
          <w:tcPr>
            <w:tcW w:w="1260" w:type="dxa"/>
          </w:tcPr>
          <w:p w:rsidR="0031732F" w:rsidRPr="009A6588" w:rsidRDefault="0031732F" w:rsidP="009A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</w:rPr>
              <w:t xml:space="preserve">Дата </w:t>
            </w:r>
          </w:p>
          <w:p w:rsidR="0031732F" w:rsidRPr="009A6588" w:rsidRDefault="0031732F" w:rsidP="009A6588">
            <w:pPr>
              <w:spacing w:after="0" w:line="240" w:lineRule="auto"/>
              <w:ind w:right="-15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</w:rPr>
              <w:t>проведения</w:t>
            </w:r>
          </w:p>
        </w:tc>
        <w:tc>
          <w:tcPr>
            <w:tcW w:w="1861" w:type="dxa"/>
          </w:tcPr>
          <w:p w:rsidR="0031732F" w:rsidRPr="009A6588" w:rsidRDefault="0031732F" w:rsidP="009A658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</w:rPr>
              <w:t xml:space="preserve">Ответственные 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</w:rPr>
              <w:t>за подготовку, докладчики</w:t>
            </w:r>
          </w:p>
        </w:tc>
      </w:tr>
      <w:tr w:rsidR="0031732F" w:rsidRPr="009A6588" w:rsidTr="009A6588">
        <w:trPr>
          <w:jc w:val="center"/>
        </w:trPr>
        <w:tc>
          <w:tcPr>
            <w:tcW w:w="6117" w:type="dxa"/>
          </w:tcPr>
          <w:p w:rsidR="0031732F" w:rsidRPr="009A6588" w:rsidRDefault="0031732F" w:rsidP="009A658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260" w:type="dxa"/>
          </w:tcPr>
          <w:p w:rsidR="0031732F" w:rsidRPr="009A6588" w:rsidRDefault="0031732F" w:rsidP="009A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861" w:type="dxa"/>
          </w:tcPr>
          <w:p w:rsidR="0031732F" w:rsidRPr="009A6588" w:rsidRDefault="0031732F" w:rsidP="009A65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31732F" w:rsidRPr="009A6588" w:rsidTr="009A6588">
        <w:trPr>
          <w:jc w:val="center"/>
        </w:trPr>
        <w:tc>
          <w:tcPr>
            <w:tcW w:w="9238" w:type="dxa"/>
            <w:gridSpan w:val="3"/>
          </w:tcPr>
          <w:p w:rsidR="0031732F" w:rsidRPr="009A6588" w:rsidRDefault="0031732F" w:rsidP="009A658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I </w:t>
            </w:r>
            <w:r w:rsidRPr="009A6588">
              <w:rPr>
                <w:rFonts w:ascii="Times New Roman" w:hAnsi="Times New Roman" w:cs="Times New Roman"/>
                <w:b/>
                <w:szCs w:val="20"/>
              </w:rPr>
              <w:t>квартал</w:t>
            </w:r>
          </w:p>
        </w:tc>
      </w:tr>
      <w:tr w:rsidR="0031732F" w:rsidRPr="009A6588" w:rsidTr="009A6588">
        <w:trPr>
          <w:jc w:val="center"/>
        </w:trPr>
        <w:tc>
          <w:tcPr>
            <w:tcW w:w="6117" w:type="dxa"/>
          </w:tcPr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Рассмотреть на очередном заседании Муниципального Совета следующие вопросы: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1. Отчет главы поселения о проделанной работе в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6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году.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2. Внесение изменений в р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ешение о местном бюджете на 2017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 и плановый период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8</w:t>
            </w:r>
            <w:r w:rsidRPr="009A6588">
              <w:rPr>
                <w:rFonts w:ascii="Times New Roman" w:hAnsi="Times New Roman" w:cs="Times New Roman"/>
                <w:szCs w:val="20"/>
              </w:rPr>
              <w:t>-201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9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годов.</w:t>
            </w:r>
          </w:p>
          <w:p w:rsidR="0031732F" w:rsidRPr="009A6588" w:rsidRDefault="009A6588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3</w:t>
            </w:r>
            <w:r w:rsidR="0031732F" w:rsidRPr="009A6588">
              <w:rPr>
                <w:rFonts w:ascii="Times New Roman" w:hAnsi="Times New Roman" w:cs="Times New Roman"/>
                <w:szCs w:val="20"/>
              </w:rPr>
              <w:t>. Прочие.</w:t>
            </w:r>
          </w:p>
        </w:tc>
        <w:tc>
          <w:tcPr>
            <w:tcW w:w="1260" w:type="dxa"/>
          </w:tcPr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Январь-март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1861" w:type="dxa"/>
          </w:tcPr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Солдатов В.В.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Кижменёва С.В.</w:t>
            </w:r>
          </w:p>
          <w:p w:rsidR="009A6588" w:rsidRPr="009A6588" w:rsidRDefault="009A6588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Лапшина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A6588">
              <w:rPr>
                <w:rFonts w:ascii="Times New Roman" w:hAnsi="Times New Roman" w:cs="Times New Roman"/>
                <w:szCs w:val="20"/>
              </w:rPr>
              <w:t>.А.В.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1732F" w:rsidRPr="009A6588" w:rsidTr="009A6588">
        <w:trPr>
          <w:jc w:val="center"/>
        </w:trPr>
        <w:tc>
          <w:tcPr>
            <w:tcW w:w="9238" w:type="dxa"/>
            <w:gridSpan w:val="3"/>
          </w:tcPr>
          <w:p w:rsidR="0031732F" w:rsidRPr="009A6588" w:rsidRDefault="0031732F" w:rsidP="009A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  <w:lang w:val="en-US"/>
              </w:rPr>
              <w:t>II</w:t>
            </w:r>
            <w:r w:rsidRPr="009A6588">
              <w:rPr>
                <w:rFonts w:ascii="Times New Roman" w:hAnsi="Times New Roman" w:cs="Times New Roman"/>
                <w:b/>
                <w:szCs w:val="20"/>
              </w:rPr>
              <w:t xml:space="preserve"> квартал</w:t>
            </w:r>
          </w:p>
        </w:tc>
      </w:tr>
      <w:tr w:rsidR="0031732F" w:rsidRPr="009A6588" w:rsidTr="009A6588">
        <w:trPr>
          <w:jc w:val="center"/>
        </w:trPr>
        <w:tc>
          <w:tcPr>
            <w:tcW w:w="6117" w:type="dxa"/>
          </w:tcPr>
          <w:p w:rsidR="0031732F" w:rsidRPr="009A6588" w:rsidRDefault="0031732F" w:rsidP="009A6588">
            <w:pPr>
              <w:spacing w:after="0" w:line="240" w:lineRule="auto"/>
              <w:ind w:left="33" w:right="34" w:hanging="33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 xml:space="preserve">Рассмотреть на очередном заседании Муниципального Совета следующие вопросы: </w:t>
            </w: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1. Отчет об исполнении бюджета за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6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год. Информация о расходова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нии резервного фонда. Информация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об исполнении бюджета за 1 квартал 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2017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  <w:p w:rsidR="0031732F" w:rsidRPr="009A6588" w:rsidRDefault="0031732F" w:rsidP="009A6588">
            <w:pPr>
              <w:spacing w:after="0" w:line="240" w:lineRule="auto"/>
              <w:ind w:left="33" w:right="34" w:hanging="33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2. Внесение изменений в решение о местном бюджете на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 и плановый период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8-2019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годов.</w:t>
            </w:r>
          </w:p>
          <w:p w:rsidR="0031732F" w:rsidRPr="009A6588" w:rsidRDefault="009A6588" w:rsidP="009A6588">
            <w:pPr>
              <w:spacing w:after="0" w:line="240" w:lineRule="auto"/>
              <w:ind w:left="33" w:right="34" w:hanging="33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 xml:space="preserve">3. </w:t>
            </w:r>
            <w:r w:rsidR="0031732F" w:rsidRPr="009A6588">
              <w:rPr>
                <w:rFonts w:ascii="Times New Roman" w:hAnsi="Times New Roman" w:cs="Times New Roman"/>
                <w:szCs w:val="20"/>
              </w:rPr>
              <w:t xml:space="preserve"> Прочие.</w:t>
            </w:r>
          </w:p>
        </w:tc>
        <w:tc>
          <w:tcPr>
            <w:tcW w:w="1260" w:type="dxa"/>
          </w:tcPr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Апрель – июнь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1" w:type="dxa"/>
          </w:tcPr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Кижменёва С.В.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Кижменёва С.В.</w:t>
            </w:r>
          </w:p>
          <w:p w:rsidR="009A6588" w:rsidRPr="009A6588" w:rsidRDefault="009A6588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9A6588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Лапшина А.В.</w:t>
            </w:r>
          </w:p>
        </w:tc>
      </w:tr>
      <w:tr w:rsidR="0031732F" w:rsidRPr="009A6588" w:rsidTr="009A6588">
        <w:trPr>
          <w:jc w:val="center"/>
        </w:trPr>
        <w:tc>
          <w:tcPr>
            <w:tcW w:w="9238" w:type="dxa"/>
            <w:gridSpan w:val="3"/>
          </w:tcPr>
          <w:p w:rsidR="0031732F" w:rsidRPr="009A6588" w:rsidRDefault="0031732F" w:rsidP="009A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  <w:lang w:val="en-US"/>
              </w:rPr>
              <w:t>III</w:t>
            </w:r>
            <w:r w:rsidRPr="009A6588">
              <w:rPr>
                <w:rFonts w:ascii="Times New Roman" w:hAnsi="Times New Roman" w:cs="Times New Roman"/>
                <w:b/>
                <w:szCs w:val="20"/>
              </w:rPr>
              <w:t xml:space="preserve"> квартал</w:t>
            </w:r>
          </w:p>
        </w:tc>
      </w:tr>
      <w:tr w:rsidR="0031732F" w:rsidRPr="009A6588" w:rsidTr="009A6588">
        <w:trPr>
          <w:jc w:val="center"/>
        </w:trPr>
        <w:tc>
          <w:tcPr>
            <w:tcW w:w="6117" w:type="dxa"/>
          </w:tcPr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Рассмотреть на очередном заседании Муниципального Совета следующие вопросы:</w:t>
            </w: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1. Об исполнении местного бюджета за 1 полугодие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года. Информация о расходовании средств резервного фонда.</w:t>
            </w:r>
          </w:p>
          <w:p w:rsidR="0031732F" w:rsidRPr="009A6588" w:rsidRDefault="0031732F" w:rsidP="009A6588">
            <w:pPr>
              <w:spacing w:after="0" w:line="240" w:lineRule="auto"/>
              <w:ind w:left="33" w:right="34" w:hanging="33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2. Внесение изменений в решение о местном бюджете на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 и плановый период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8-2019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годов.</w:t>
            </w:r>
          </w:p>
          <w:p w:rsidR="0031732F" w:rsidRPr="009A6588" w:rsidRDefault="0031732F" w:rsidP="009A6588">
            <w:pPr>
              <w:spacing w:after="0" w:line="240" w:lineRule="auto"/>
              <w:ind w:left="33" w:right="34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3. Прочие</w:t>
            </w:r>
          </w:p>
        </w:tc>
        <w:tc>
          <w:tcPr>
            <w:tcW w:w="1260" w:type="dxa"/>
          </w:tcPr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Июль – сентябрь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1861" w:type="dxa"/>
          </w:tcPr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Кижменёва С.В.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Кижменёва С.В.</w:t>
            </w:r>
          </w:p>
          <w:p w:rsidR="009A6588" w:rsidRPr="009A6588" w:rsidRDefault="009A6588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9A6588" w:rsidRPr="009A6588" w:rsidRDefault="009A6588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Лапшина А.В.</w:t>
            </w:r>
          </w:p>
        </w:tc>
      </w:tr>
      <w:tr w:rsidR="0031732F" w:rsidRPr="009A6588" w:rsidTr="009A6588">
        <w:trPr>
          <w:jc w:val="center"/>
        </w:trPr>
        <w:tc>
          <w:tcPr>
            <w:tcW w:w="9238" w:type="dxa"/>
            <w:gridSpan w:val="3"/>
          </w:tcPr>
          <w:p w:rsidR="0031732F" w:rsidRPr="009A6588" w:rsidRDefault="0031732F" w:rsidP="009A6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IV </w:t>
            </w:r>
            <w:r w:rsidRPr="009A6588">
              <w:rPr>
                <w:rFonts w:ascii="Times New Roman" w:hAnsi="Times New Roman" w:cs="Times New Roman"/>
                <w:b/>
                <w:szCs w:val="20"/>
              </w:rPr>
              <w:t>квартал</w:t>
            </w:r>
          </w:p>
        </w:tc>
      </w:tr>
      <w:tr w:rsidR="0031732F" w:rsidRPr="009A6588" w:rsidTr="009A6588">
        <w:trPr>
          <w:jc w:val="center"/>
        </w:trPr>
        <w:tc>
          <w:tcPr>
            <w:tcW w:w="6117" w:type="dxa"/>
          </w:tcPr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Рассмотреть на очередном заседании Муниципального Совета следующие вопросы:</w:t>
            </w: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1. Внесение изменений в решение о местном бюджете на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 и плановый период 2017-2018 годов.</w:t>
            </w: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2. О местном бюджете на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8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 и плановый период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9-2020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г.г.</w:t>
            </w: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3. Об исполнении местного бюджета за 9 месяцев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года. Информация о расходовании средств резервного фонда</w:t>
            </w:r>
          </w:p>
          <w:p w:rsidR="0031732F" w:rsidRPr="009A6588" w:rsidRDefault="0031732F" w:rsidP="009A6588">
            <w:pPr>
              <w:spacing w:after="0" w:line="240" w:lineRule="auto"/>
              <w:ind w:left="33" w:right="34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4. О передаче полномочий контрольно-счетного органа поселения контрольно-счетной палате НМР.</w:t>
            </w:r>
          </w:p>
          <w:p w:rsidR="0031732F" w:rsidRPr="009A6588" w:rsidRDefault="0031732F" w:rsidP="009A6588">
            <w:pPr>
              <w:spacing w:after="0" w:line="240" w:lineRule="auto"/>
              <w:ind w:left="33" w:right="34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5.О передаче осуществления части полномочий поселения по вопросам местного значения на уровень района в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8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году;</w:t>
            </w:r>
          </w:p>
          <w:p w:rsidR="0031732F" w:rsidRPr="009A6588" w:rsidRDefault="0031732F" w:rsidP="009A6588">
            <w:pPr>
              <w:spacing w:after="0" w:line="240" w:lineRule="auto"/>
              <w:ind w:left="33" w:right="34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6. О местных налогах.</w:t>
            </w:r>
          </w:p>
          <w:p w:rsidR="0031732F" w:rsidRPr="009A6588" w:rsidRDefault="0031732F" w:rsidP="009A6588">
            <w:pPr>
              <w:spacing w:after="0" w:line="240" w:lineRule="auto"/>
              <w:ind w:left="33" w:right="34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7. О перспективном плане работы Муниципального Совета на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8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год;</w:t>
            </w:r>
          </w:p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8. Прочие.</w:t>
            </w:r>
          </w:p>
        </w:tc>
        <w:tc>
          <w:tcPr>
            <w:tcW w:w="1260" w:type="dxa"/>
          </w:tcPr>
          <w:p w:rsidR="0031732F" w:rsidRPr="009A6588" w:rsidRDefault="0031732F" w:rsidP="009A658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Октябрь – декабрь 201</w:t>
            </w:r>
            <w:r w:rsidR="009A6588" w:rsidRPr="009A6588">
              <w:rPr>
                <w:rFonts w:ascii="Times New Roman" w:hAnsi="Times New Roman" w:cs="Times New Roman"/>
                <w:szCs w:val="20"/>
              </w:rPr>
              <w:t>7</w:t>
            </w:r>
            <w:r w:rsidRPr="009A6588">
              <w:rPr>
                <w:rFonts w:ascii="Times New Roman" w:hAnsi="Times New Roman" w:cs="Times New Roman"/>
                <w:szCs w:val="20"/>
              </w:rPr>
              <w:t xml:space="preserve"> г.</w:t>
            </w:r>
          </w:p>
        </w:tc>
        <w:tc>
          <w:tcPr>
            <w:tcW w:w="1861" w:type="dxa"/>
          </w:tcPr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Кижменёва С.В.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Кижменёва С.В.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Кижменёва С.В.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Глава поселения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Глава поселения</w:t>
            </w: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31732F" w:rsidRPr="009A6588" w:rsidRDefault="0031732F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Глава поселения</w:t>
            </w:r>
          </w:p>
          <w:p w:rsidR="009A6588" w:rsidRPr="009A6588" w:rsidRDefault="009A6588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9A6588" w:rsidRPr="009A6588" w:rsidRDefault="009A6588" w:rsidP="009A658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9A6588">
              <w:rPr>
                <w:rFonts w:ascii="Times New Roman" w:hAnsi="Times New Roman" w:cs="Times New Roman"/>
                <w:szCs w:val="20"/>
              </w:rPr>
              <w:t>Лапшина А.В.</w:t>
            </w:r>
          </w:p>
        </w:tc>
      </w:tr>
    </w:tbl>
    <w:p w:rsidR="0031732F" w:rsidRPr="006F30EF" w:rsidRDefault="0031732F" w:rsidP="0031732F"/>
    <w:p w:rsidR="00E37156" w:rsidRDefault="00E37156" w:rsidP="0031732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3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EA" w:rsidRDefault="00D277EA" w:rsidP="006F6FDC">
      <w:pPr>
        <w:spacing w:after="0" w:line="240" w:lineRule="auto"/>
      </w:pPr>
      <w:r>
        <w:separator/>
      </w:r>
    </w:p>
  </w:endnote>
  <w:endnote w:type="continuationSeparator" w:id="0">
    <w:p w:rsidR="00D277EA" w:rsidRDefault="00D277EA" w:rsidP="006F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EA" w:rsidRDefault="00D277EA" w:rsidP="006F6FDC">
      <w:pPr>
        <w:spacing w:after="0" w:line="240" w:lineRule="auto"/>
      </w:pPr>
      <w:r>
        <w:separator/>
      </w:r>
    </w:p>
  </w:footnote>
  <w:footnote w:type="continuationSeparator" w:id="0">
    <w:p w:rsidR="00D277EA" w:rsidRDefault="00D277EA" w:rsidP="006F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D0DC7"/>
    <w:multiLevelType w:val="multilevel"/>
    <w:tmpl w:val="60286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81B6C"/>
    <w:multiLevelType w:val="multilevel"/>
    <w:tmpl w:val="3F60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3">
    <w:nsid w:val="4BE43D88"/>
    <w:multiLevelType w:val="multilevel"/>
    <w:tmpl w:val="38C8D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60690"/>
    <w:multiLevelType w:val="hybridMultilevel"/>
    <w:tmpl w:val="D66C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45420"/>
    <w:multiLevelType w:val="hybridMultilevel"/>
    <w:tmpl w:val="457A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2394"/>
    <w:multiLevelType w:val="multilevel"/>
    <w:tmpl w:val="38C8D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10"/>
    <w:rsid w:val="00031342"/>
    <w:rsid w:val="00037178"/>
    <w:rsid w:val="000766F6"/>
    <w:rsid w:val="00077EAC"/>
    <w:rsid w:val="00081221"/>
    <w:rsid w:val="000B2890"/>
    <w:rsid w:val="000B35AE"/>
    <w:rsid w:val="000C140C"/>
    <w:rsid w:val="000D58E1"/>
    <w:rsid w:val="000D6F2E"/>
    <w:rsid w:val="000E6167"/>
    <w:rsid w:val="000F736D"/>
    <w:rsid w:val="001324AF"/>
    <w:rsid w:val="001355F3"/>
    <w:rsid w:val="00154915"/>
    <w:rsid w:val="00172A9E"/>
    <w:rsid w:val="001740A9"/>
    <w:rsid w:val="0018526B"/>
    <w:rsid w:val="00224D32"/>
    <w:rsid w:val="002373D1"/>
    <w:rsid w:val="002467CA"/>
    <w:rsid w:val="002D47A8"/>
    <w:rsid w:val="0031732F"/>
    <w:rsid w:val="00323845"/>
    <w:rsid w:val="00360210"/>
    <w:rsid w:val="00387298"/>
    <w:rsid w:val="003A44B0"/>
    <w:rsid w:val="003B6376"/>
    <w:rsid w:val="003B6A11"/>
    <w:rsid w:val="003E6677"/>
    <w:rsid w:val="00417D9D"/>
    <w:rsid w:val="004412AF"/>
    <w:rsid w:val="00452E8C"/>
    <w:rsid w:val="004767F9"/>
    <w:rsid w:val="00483AAE"/>
    <w:rsid w:val="004F1DC9"/>
    <w:rsid w:val="005114D4"/>
    <w:rsid w:val="0051501F"/>
    <w:rsid w:val="0053040A"/>
    <w:rsid w:val="00563C43"/>
    <w:rsid w:val="005750B6"/>
    <w:rsid w:val="005B21AD"/>
    <w:rsid w:val="005D40F4"/>
    <w:rsid w:val="005D5831"/>
    <w:rsid w:val="0061595C"/>
    <w:rsid w:val="0068204B"/>
    <w:rsid w:val="0069641D"/>
    <w:rsid w:val="006F6FDC"/>
    <w:rsid w:val="007F6CDB"/>
    <w:rsid w:val="00800F97"/>
    <w:rsid w:val="008249AB"/>
    <w:rsid w:val="008402E0"/>
    <w:rsid w:val="0087725F"/>
    <w:rsid w:val="008C10CB"/>
    <w:rsid w:val="008C5CE5"/>
    <w:rsid w:val="00931671"/>
    <w:rsid w:val="009578FB"/>
    <w:rsid w:val="009A6588"/>
    <w:rsid w:val="009D18DB"/>
    <w:rsid w:val="00A33279"/>
    <w:rsid w:val="00A56DF1"/>
    <w:rsid w:val="00AB02ED"/>
    <w:rsid w:val="00AC4FF5"/>
    <w:rsid w:val="00AC6D7F"/>
    <w:rsid w:val="00AD01C8"/>
    <w:rsid w:val="00AD1042"/>
    <w:rsid w:val="00AF4C66"/>
    <w:rsid w:val="00B01D77"/>
    <w:rsid w:val="00B067DD"/>
    <w:rsid w:val="00B36D2C"/>
    <w:rsid w:val="00BF088D"/>
    <w:rsid w:val="00C3354C"/>
    <w:rsid w:val="00C47F00"/>
    <w:rsid w:val="00CD0E5F"/>
    <w:rsid w:val="00CF4E24"/>
    <w:rsid w:val="00D277EA"/>
    <w:rsid w:val="00D5640A"/>
    <w:rsid w:val="00DA3723"/>
    <w:rsid w:val="00E07D01"/>
    <w:rsid w:val="00E37156"/>
    <w:rsid w:val="00E40EA4"/>
    <w:rsid w:val="00E577CD"/>
    <w:rsid w:val="00EA36CF"/>
    <w:rsid w:val="00EF204D"/>
    <w:rsid w:val="00EF2890"/>
    <w:rsid w:val="00F31139"/>
    <w:rsid w:val="00F578E2"/>
    <w:rsid w:val="00F72794"/>
    <w:rsid w:val="00FC739F"/>
    <w:rsid w:val="00FD28CB"/>
    <w:rsid w:val="00FD53C9"/>
    <w:rsid w:val="00FD76F1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A9E3-9199-4BB4-B1FD-971797CB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F0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C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9578F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9578FB"/>
    <w:pPr>
      <w:widowControl w:val="0"/>
      <w:shd w:val="clear" w:color="auto" w:fill="FFFFFF"/>
      <w:spacing w:before="600" w:after="600" w:line="32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FD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4412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8">
    <w:name w:val="Основной текст Знак"/>
    <w:link w:val="a9"/>
    <w:locked/>
    <w:rsid w:val="00EA36CF"/>
    <w:rPr>
      <w:rFonts w:ascii="Calibri" w:hAnsi="Calibri"/>
      <w:sz w:val="24"/>
      <w:szCs w:val="24"/>
      <w:lang w:eastAsia="ar-SA"/>
    </w:rPr>
  </w:style>
  <w:style w:type="paragraph" w:styleId="a9">
    <w:name w:val="Body Text"/>
    <w:basedOn w:val="a"/>
    <w:link w:val="a8"/>
    <w:rsid w:val="00EA36CF"/>
    <w:pPr>
      <w:suppressAutoHyphens/>
      <w:spacing w:after="0" w:line="240" w:lineRule="auto"/>
      <w:jc w:val="both"/>
    </w:pPr>
    <w:rPr>
      <w:rFonts w:ascii="Calibri" w:eastAsiaTheme="minorHAnsi" w:hAnsi="Calibri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EA36CF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D1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2E41-72EB-4D6A-A0D0-76A3F307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14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4</cp:revision>
  <cp:lastPrinted>2016-12-22T07:19:00Z</cp:lastPrinted>
  <dcterms:created xsi:type="dcterms:W3CDTF">2016-12-21T13:36:00Z</dcterms:created>
  <dcterms:modified xsi:type="dcterms:W3CDTF">2016-12-22T07:43:00Z</dcterms:modified>
</cp:coreProperties>
</file>